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3060"/>
        <w:gridCol w:w="6120"/>
      </w:tblGrid>
      <w:tr w:rsidR="00F747C9" w:rsidRPr="00794942" w14:paraId="3F0B2D0D" w14:textId="77777777" w:rsidTr="002D3317">
        <w:tc>
          <w:tcPr>
            <w:tcW w:w="3060" w:type="dxa"/>
          </w:tcPr>
          <w:p w14:paraId="3F00513F" w14:textId="77777777" w:rsidR="00083E5A" w:rsidRDefault="007D5F86" w:rsidP="00346C71">
            <w:pPr>
              <w:ind w:right="-309"/>
              <w:jc w:val="center"/>
              <w:rPr>
                <w:b/>
                <w:sz w:val="26"/>
                <w:szCs w:val="26"/>
              </w:rPr>
            </w:pPr>
            <w:r>
              <w:rPr>
                <w:b/>
                <w:sz w:val="26"/>
                <w:szCs w:val="26"/>
              </w:rPr>
              <w:t>ỦY BAN NHÂN DÂN</w:t>
            </w:r>
          </w:p>
          <w:p w14:paraId="0A39BC3A" w14:textId="4009C363" w:rsidR="007D5F86" w:rsidRPr="00D03798" w:rsidRDefault="00E72344" w:rsidP="00346C71">
            <w:pPr>
              <w:ind w:right="-309"/>
              <w:jc w:val="center"/>
              <w:rPr>
                <w:b/>
                <w:sz w:val="26"/>
                <w:szCs w:val="26"/>
              </w:rPr>
            </w:pPr>
            <w:r>
              <w:rPr>
                <w:b/>
                <w:sz w:val="26"/>
                <w:szCs w:val="26"/>
              </w:rPr>
              <w:t xml:space="preserve">XÃ </w:t>
            </w:r>
            <w:r w:rsidR="00481202">
              <w:rPr>
                <w:b/>
                <w:sz w:val="26"/>
                <w:szCs w:val="26"/>
              </w:rPr>
              <w:t>LÂM TRUNG THỦY</w:t>
            </w:r>
          </w:p>
          <w:p w14:paraId="63F6A47B" w14:textId="371E6CB5" w:rsidR="00083E5A" w:rsidRPr="00794942" w:rsidRDefault="00D60610" w:rsidP="00346C71">
            <w:pPr>
              <w:jc w:val="center"/>
              <w:rPr>
                <w:sz w:val="28"/>
                <w:szCs w:val="28"/>
                <w:lang w:val="vi-VN"/>
              </w:rPr>
            </w:pPr>
            <w:r>
              <w:rPr>
                <w:b/>
                <w:noProof/>
                <w:sz w:val="28"/>
                <w:szCs w:val="28"/>
                <w:lang w:val="vi-VN" w:eastAsia="vi-VN"/>
              </w:rPr>
              <mc:AlternateContent>
                <mc:Choice Requires="wps">
                  <w:drawing>
                    <wp:anchor distT="4294967291" distB="4294967291" distL="114300" distR="114300" simplePos="0" relativeHeight="251655680" behindDoc="0" locked="0" layoutInCell="1" allowOverlap="1" wp14:anchorId="6BD4B6BD" wp14:editId="026350C6">
                      <wp:simplePos x="0" y="0"/>
                      <wp:positionH relativeFrom="column">
                        <wp:posOffset>643255</wp:posOffset>
                      </wp:positionH>
                      <wp:positionV relativeFrom="paragraph">
                        <wp:posOffset>21589</wp:posOffset>
                      </wp:positionV>
                      <wp:extent cx="5334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65pt,1.7pt" to="92.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Kwe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"/>
                  </w:pict>
                </mc:Fallback>
              </mc:AlternateContent>
            </w:r>
          </w:p>
          <w:p w14:paraId="0810F15B" w14:textId="1575F1FE" w:rsidR="00083E5A" w:rsidRPr="00794942" w:rsidRDefault="00083E5A" w:rsidP="00481202">
            <w:pPr>
              <w:jc w:val="center"/>
              <w:rPr>
                <w:sz w:val="28"/>
                <w:szCs w:val="28"/>
              </w:rPr>
            </w:pPr>
            <w:r w:rsidRPr="00794942">
              <w:rPr>
                <w:sz w:val="28"/>
                <w:szCs w:val="28"/>
              </w:rPr>
              <w:t xml:space="preserve">Số: </w:t>
            </w:r>
            <w:r w:rsidR="00481202">
              <w:rPr>
                <w:sz w:val="28"/>
                <w:szCs w:val="28"/>
              </w:rPr>
              <w:t>10</w:t>
            </w:r>
            <w:r w:rsidRPr="00794942">
              <w:rPr>
                <w:sz w:val="28"/>
                <w:szCs w:val="28"/>
              </w:rPr>
              <w:t>/KH-</w:t>
            </w:r>
            <w:r w:rsidR="00D03798">
              <w:rPr>
                <w:sz w:val="28"/>
                <w:szCs w:val="28"/>
              </w:rPr>
              <w:t>UBND</w:t>
            </w:r>
          </w:p>
        </w:tc>
        <w:tc>
          <w:tcPr>
            <w:tcW w:w="6120" w:type="dxa"/>
          </w:tcPr>
          <w:p w14:paraId="0D07EE67" w14:textId="77777777" w:rsidR="00083E5A" w:rsidRPr="00794942" w:rsidRDefault="00083E5A" w:rsidP="00346C71">
            <w:pPr>
              <w:jc w:val="center"/>
              <w:rPr>
                <w:b/>
                <w:sz w:val="26"/>
              </w:rPr>
            </w:pPr>
            <w:r w:rsidRPr="00794942">
              <w:rPr>
                <w:b/>
                <w:sz w:val="26"/>
              </w:rPr>
              <w:t>CỘNG HÒA XÃ HỘI CHỦ NGHĨA VIỆT NAM</w:t>
            </w:r>
          </w:p>
          <w:p w14:paraId="04519DB1" w14:textId="77777777" w:rsidR="00083E5A" w:rsidRPr="00794942" w:rsidRDefault="00083E5A">
            <w:pPr>
              <w:jc w:val="center"/>
              <w:rPr>
                <w:b/>
                <w:sz w:val="28"/>
                <w:szCs w:val="26"/>
              </w:rPr>
            </w:pPr>
            <w:r w:rsidRPr="00794942">
              <w:rPr>
                <w:b/>
                <w:sz w:val="28"/>
                <w:szCs w:val="26"/>
              </w:rPr>
              <w:t>Độc lập - Tự do - Hạnh phúc</w:t>
            </w:r>
          </w:p>
          <w:p w14:paraId="4A1B5296" w14:textId="6A878B41" w:rsidR="00083E5A" w:rsidRPr="008B1660" w:rsidRDefault="00D60610">
            <w:pPr>
              <w:tabs>
                <w:tab w:val="center" w:pos="3152"/>
                <w:tab w:val="left" w:pos="4710"/>
              </w:tabs>
              <w:rPr>
                <w:b/>
                <w:sz w:val="22"/>
                <w:szCs w:val="28"/>
              </w:rPr>
            </w:pPr>
            <w:r>
              <w:rPr>
                <w:b/>
                <w:noProof/>
                <w:sz w:val="28"/>
                <w:szCs w:val="28"/>
                <w:lang w:val="vi-VN" w:eastAsia="vi-VN"/>
              </w:rPr>
              <mc:AlternateContent>
                <mc:Choice Requires="wps">
                  <w:drawing>
                    <wp:anchor distT="4294967294" distB="4294967294" distL="114300" distR="114300" simplePos="0" relativeHeight="251662848" behindDoc="0" locked="0" layoutInCell="1" allowOverlap="1" wp14:anchorId="5A736CE4" wp14:editId="406B2C19">
                      <wp:simplePos x="0" y="0"/>
                      <wp:positionH relativeFrom="column">
                        <wp:posOffset>821055</wp:posOffset>
                      </wp:positionH>
                      <wp:positionV relativeFrom="paragraph">
                        <wp:posOffset>23494</wp:posOffset>
                      </wp:positionV>
                      <wp:extent cx="2100580" cy="0"/>
                      <wp:effectExtent l="0" t="0" r="13970" b="19050"/>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0580"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7"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64.65pt,1.85pt" to="230.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" strokecolor="#4579b8 [3044]"/>
                  </w:pict>
                </mc:Fallback>
              </mc:AlternateContent>
            </w:r>
            <w:r w:rsidR="00083E5A" w:rsidRPr="008B1660">
              <w:rPr>
                <w:b/>
                <w:sz w:val="28"/>
                <w:szCs w:val="28"/>
              </w:rPr>
              <w:tab/>
            </w:r>
            <w:r w:rsidR="00083E5A" w:rsidRPr="008B1660">
              <w:rPr>
                <w:b/>
                <w:sz w:val="22"/>
                <w:szCs w:val="28"/>
              </w:rPr>
              <w:tab/>
            </w:r>
          </w:p>
          <w:p w14:paraId="153C22AE" w14:textId="3CA93899" w:rsidR="00DA1433" w:rsidRPr="007D5F86" w:rsidRDefault="00481202" w:rsidP="00481202">
            <w:pPr>
              <w:jc w:val="center"/>
              <w:rPr>
                <w:i/>
                <w:sz w:val="26"/>
                <w:szCs w:val="26"/>
              </w:rPr>
            </w:pPr>
            <w:r>
              <w:rPr>
                <w:i/>
                <w:sz w:val="26"/>
                <w:szCs w:val="26"/>
              </w:rPr>
              <w:t>Lâm Trung Thủy</w:t>
            </w:r>
            <w:r w:rsidR="00083E5A" w:rsidRPr="007D5F86">
              <w:rPr>
                <w:i/>
                <w:sz w:val="26"/>
                <w:szCs w:val="26"/>
              </w:rPr>
              <w:t xml:space="preserve">, ngày </w:t>
            </w:r>
            <w:r>
              <w:rPr>
                <w:i/>
                <w:sz w:val="26"/>
                <w:szCs w:val="26"/>
              </w:rPr>
              <w:t>02</w:t>
            </w:r>
            <w:r w:rsidR="00002F53">
              <w:rPr>
                <w:i/>
                <w:sz w:val="26"/>
                <w:szCs w:val="26"/>
              </w:rPr>
              <w:t xml:space="preserve"> </w:t>
            </w:r>
            <w:r w:rsidR="00083E5A" w:rsidRPr="007D5F86">
              <w:rPr>
                <w:i/>
                <w:sz w:val="26"/>
                <w:szCs w:val="26"/>
              </w:rPr>
              <w:t>tháng</w:t>
            </w:r>
            <w:r w:rsidR="00A56794">
              <w:rPr>
                <w:i/>
                <w:sz w:val="26"/>
                <w:szCs w:val="26"/>
              </w:rPr>
              <w:t xml:space="preserve"> </w:t>
            </w:r>
            <w:r>
              <w:rPr>
                <w:i/>
                <w:sz w:val="26"/>
                <w:szCs w:val="26"/>
              </w:rPr>
              <w:t>02</w:t>
            </w:r>
            <w:r w:rsidR="00002F53">
              <w:rPr>
                <w:i/>
                <w:sz w:val="26"/>
                <w:szCs w:val="26"/>
              </w:rPr>
              <w:t xml:space="preserve"> </w:t>
            </w:r>
            <w:r w:rsidR="001E0259" w:rsidRPr="007D5F86">
              <w:rPr>
                <w:i/>
                <w:sz w:val="26"/>
                <w:szCs w:val="26"/>
              </w:rPr>
              <w:t>năm 202</w:t>
            </w:r>
            <w:r w:rsidR="00D57DA2">
              <w:rPr>
                <w:i/>
                <w:sz w:val="26"/>
                <w:szCs w:val="26"/>
              </w:rPr>
              <w:t>4</w:t>
            </w:r>
          </w:p>
        </w:tc>
      </w:tr>
    </w:tbl>
    <w:p w14:paraId="2ACC1C46" w14:textId="77777777" w:rsidR="001E0259" w:rsidRPr="00794942" w:rsidRDefault="001E0259" w:rsidP="00346C71">
      <w:pPr>
        <w:jc w:val="center"/>
        <w:rPr>
          <w:b/>
          <w:sz w:val="20"/>
          <w:szCs w:val="28"/>
        </w:rPr>
      </w:pPr>
    </w:p>
    <w:p w14:paraId="274ED5E6" w14:textId="77777777" w:rsidR="007D5A1C" w:rsidRDefault="007D5A1C" w:rsidP="00EC6E36">
      <w:pPr>
        <w:jc w:val="center"/>
        <w:rPr>
          <w:b/>
          <w:sz w:val="28"/>
          <w:szCs w:val="28"/>
        </w:rPr>
      </w:pPr>
    </w:p>
    <w:p w14:paraId="73656705" w14:textId="2A194A94" w:rsidR="00083E5A" w:rsidRPr="00794942" w:rsidRDefault="00083E5A" w:rsidP="00EC6E36">
      <w:pPr>
        <w:jc w:val="center"/>
        <w:rPr>
          <w:b/>
          <w:sz w:val="28"/>
          <w:szCs w:val="28"/>
        </w:rPr>
      </w:pPr>
      <w:r w:rsidRPr="00794942">
        <w:rPr>
          <w:b/>
          <w:sz w:val="28"/>
          <w:szCs w:val="28"/>
        </w:rPr>
        <w:t>KẾ HOẠCH</w:t>
      </w:r>
    </w:p>
    <w:p w14:paraId="142E107F" w14:textId="77777777" w:rsidR="00083E5A" w:rsidRPr="00794942" w:rsidRDefault="00DA1433" w:rsidP="00346C71">
      <w:pPr>
        <w:jc w:val="center"/>
        <w:rPr>
          <w:sz w:val="28"/>
          <w:szCs w:val="28"/>
        </w:rPr>
      </w:pPr>
      <w:r w:rsidRPr="00794942">
        <w:rPr>
          <w:b/>
          <w:sz w:val="28"/>
          <w:szCs w:val="28"/>
        </w:rPr>
        <w:t>Triển khai</w:t>
      </w:r>
      <w:r w:rsidR="007D5F86">
        <w:rPr>
          <w:b/>
          <w:sz w:val="28"/>
          <w:szCs w:val="28"/>
        </w:rPr>
        <w:t xml:space="preserve"> công tác văn thư</w:t>
      </w:r>
      <w:r w:rsidR="00A56794">
        <w:rPr>
          <w:b/>
          <w:sz w:val="28"/>
          <w:szCs w:val="28"/>
        </w:rPr>
        <w:t>,</w:t>
      </w:r>
      <w:r w:rsidR="007D5F86">
        <w:rPr>
          <w:b/>
          <w:sz w:val="28"/>
          <w:szCs w:val="28"/>
        </w:rPr>
        <w:t xml:space="preserve"> lưu trữ</w:t>
      </w:r>
      <w:r w:rsidR="008621DA">
        <w:rPr>
          <w:b/>
          <w:sz w:val="28"/>
          <w:szCs w:val="28"/>
        </w:rPr>
        <w:t xml:space="preserve"> </w:t>
      </w:r>
      <w:r w:rsidR="00A015A8" w:rsidRPr="00794942">
        <w:rPr>
          <w:b/>
          <w:sz w:val="28"/>
          <w:szCs w:val="28"/>
        </w:rPr>
        <w:t>năm 202</w:t>
      </w:r>
      <w:r w:rsidR="00D57DA2">
        <w:rPr>
          <w:b/>
          <w:sz w:val="28"/>
          <w:szCs w:val="28"/>
        </w:rPr>
        <w:t>4</w:t>
      </w:r>
    </w:p>
    <w:p w14:paraId="463B9E58" w14:textId="77921277" w:rsidR="00A90D48" w:rsidRPr="00794942" w:rsidRDefault="00D60610">
      <w:pPr>
        <w:tabs>
          <w:tab w:val="left" w:pos="5775"/>
        </w:tabs>
        <w:rPr>
          <w:sz w:val="20"/>
          <w:szCs w:val="28"/>
          <w:lang w:val="vi-VN"/>
        </w:rPr>
      </w:pPr>
      <w:r>
        <w:rPr>
          <w:noProof/>
          <w:sz w:val="20"/>
          <w:szCs w:val="28"/>
          <w:lang w:val="vi-VN" w:eastAsia="vi-VN"/>
        </w:rPr>
        <mc:AlternateContent>
          <mc:Choice Requires="wps">
            <w:drawing>
              <wp:anchor distT="4294967291" distB="4294967291" distL="114300" distR="114300" simplePos="0" relativeHeight="251659776" behindDoc="0" locked="0" layoutInCell="1" allowOverlap="1" wp14:anchorId="192546F7" wp14:editId="4ED5B51E">
                <wp:simplePos x="0" y="0"/>
                <wp:positionH relativeFrom="column">
                  <wp:posOffset>2059940</wp:posOffset>
                </wp:positionH>
                <wp:positionV relativeFrom="paragraph">
                  <wp:posOffset>26669</wp:posOffset>
                </wp:positionV>
                <wp:extent cx="16002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2pt,2.1pt" to="288.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tc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"/>
            </w:pict>
          </mc:Fallback>
        </mc:AlternateContent>
      </w:r>
    </w:p>
    <w:p w14:paraId="7C8F9D53" w14:textId="77777777" w:rsidR="007D5A1C" w:rsidRDefault="007D5A1C" w:rsidP="00336B69">
      <w:pPr>
        <w:spacing w:before="60" w:after="60"/>
        <w:ind w:firstLine="709"/>
        <w:jc w:val="both"/>
        <w:rPr>
          <w:sz w:val="28"/>
          <w:szCs w:val="28"/>
        </w:rPr>
      </w:pPr>
    </w:p>
    <w:p w14:paraId="7836775F" w14:textId="56C8A237" w:rsidR="00896EAE" w:rsidRPr="00EC6E36" w:rsidRDefault="00DC6F71" w:rsidP="00336B69">
      <w:pPr>
        <w:spacing w:before="60" w:after="60"/>
        <w:ind w:firstLine="709"/>
        <w:jc w:val="both"/>
        <w:rPr>
          <w:sz w:val="28"/>
          <w:szCs w:val="28"/>
        </w:rPr>
      </w:pPr>
      <w:r>
        <w:rPr>
          <w:sz w:val="28"/>
          <w:szCs w:val="28"/>
        </w:rPr>
        <w:t xml:space="preserve">Thực hiện Luật Lưu trữ năm </w:t>
      </w:r>
      <w:r w:rsidR="00DA27A6" w:rsidRPr="00EC6E36">
        <w:rPr>
          <w:sz w:val="28"/>
          <w:szCs w:val="28"/>
        </w:rPr>
        <w:t xml:space="preserve">2011; </w:t>
      </w:r>
      <w:r w:rsidR="004566F1" w:rsidRPr="00EC6E36">
        <w:rPr>
          <w:sz w:val="28"/>
          <w:szCs w:val="28"/>
        </w:rPr>
        <w:t xml:space="preserve">Nghị định số 30/2020/NĐ-CP ngày 05/3/2020 của Chính phủ về công tác văn thư; </w:t>
      </w:r>
      <w:r w:rsidR="004218D5" w:rsidRPr="00EC6E36">
        <w:rPr>
          <w:sz w:val="28"/>
          <w:szCs w:val="28"/>
        </w:rPr>
        <w:t xml:space="preserve">Quyết định số 458/QĐ-TTg ngày 03/4/2020 của Thủ tướng Chính phủ về việc phê duyệt Đề án “Lưu trữ tài liệu điện tử của các cơ quan Nhà nước giai đoạn 2020 </w:t>
      </w:r>
      <w:r w:rsidR="00F43B94" w:rsidRPr="00EC6E36">
        <w:rPr>
          <w:sz w:val="28"/>
          <w:szCs w:val="28"/>
        </w:rPr>
        <w:t>-</w:t>
      </w:r>
      <w:r w:rsidR="004218D5" w:rsidRPr="00EC6E36">
        <w:rPr>
          <w:sz w:val="28"/>
          <w:szCs w:val="28"/>
        </w:rPr>
        <w:t xml:space="preserve"> 2025</w:t>
      </w:r>
      <w:r w:rsidR="00F43B94" w:rsidRPr="00EC6E36">
        <w:rPr>
          <w:sz w:val="28"/>
          <w:szCs w:val="28"/>
        </w:rPr>
        <w:t>”</w:t>
      </w:r>
      <w:r w:rsidR="00DA27A6" w:rsidRPr="00EC6E36">
        <w:rPr>
          <w:sz w:val="28"/>
          <w:szCs w:val="28"/>
        </w:rPr>
        <w:t xml:space="preserve">; căn cứ </w:t>
      </w:r>
      <w:r w:rsidR="00DF705E" w:rsidRPr="00EC6E36">
        <w:rPr>
          <w:sz w:val="28"/>
          <w:szCs w:val="28"/>
        </w:rPr>
        <w:t>tình hình thực tế</w:t>
      </w:r>
      <w:r w:rsidR="00DD6BCB" w:rsidRPr="00EC6E36">
        <w:rPr>
          <w:sz w:val="28"/>
          <w:szCs w:val="28"/>
        </w:rPr>
        <w:t xml:space="preserve"> công tác văn thư, lưu trữ trên địa bàn</w:t>
      </w:r>
      <w:r w:rsidR="00DF705E" w:rsidRPr="00EC6E36">
        <w:rPr>
          <w:sz w:val="28"/>
          <w:szCs w:val="28"/>
        </w:rPr>
        <w:t xml:space="preserve">, </w:t>
      </w:r>
      <w:r w:rsidR="007D5F86">
        <w:rPr>
          <w:sz w:val="28"/>
          <w:szCs w:val="28"/>
        </w:rPr>
        <w:t xml:space="preserve">Ủy ban nhân dân </w:t>
      </w:r>
      <w:r w:rsidR="00E72344">
        <w:rPr>
          <w:sz w:val="28"/>
          <w:szCs w:val="28"/>
        </w:rPr>
        <w:t>xã</w:t>
      </w:r>
      <w:r w:rsidR="00D1763A">
        <w:rPr>
          <w:sz w:val="28"/>
          <w:szCs w:val="28"/>
        </w:rPr>
        <w:t xml:space="preserve"> Lâm Trung Thủy</w:t>
      </w:r>
      <w:r w:rsidR="008621DA" w:rsidRPr="00EC6E36">
        <w:rPr>
          <w:sz w:val="28"/>
          <w:szCs w:val="28"/>
        </w:rPr>
        <w:t xml:space="preserve"> </w:t>
      </w:r>
      <w:r w:rsidR="00A90D48" w:rsidRPr="00EC6E36">
        <w:rPr>
          <w:sz w:val="28"/>
          <w:szCs w:val="28"/>
        </w:rPr>
        <w:t>ban hành Kế hoạch triển khai</w:t>
      </w:r>
      <w:r w:rsidR="007D5F86">
        <w:rPr>
          <w:sz w:val="28"/>
          <w:szCs w:val="28"/>
        </w:rPr>
        <w:t xml:space="preserve"> </w:t>
      </w:r>
      <w:r w:rsidR="0001019F" w:rsidRPr="00EC6E36">
        <w:rPr>
          <w:sz w:val="28"/>
          <w:szCs w:val="28"/>
        </w:rPr>
        <w:t xml:space="preserve">công tác văn thư lưu trữ </w:t>
      </w:r>
      <w:r w:rsidR="00DA27A6" w:rsidRPr="00EC6E36">
        <w:rPr>
          <w:sz w:val="28"/>
          <w:szCs w:val="28"/>
        </w:rPr>
        <w:t xml:space="preserve">(VTLT) </w:t>
      </w:r>
      <w:r w:rsidR="0001019F" w:rsidRPr="00EC6E36">
        <w:rPr>
          <w:sz w:val="28"/>
          <w:szCs w:val="28"/>
        </w:rPr>
        <w:t>năm 202</w:t>
      </w:r>
      <w:r w:rsidR="00D57DA2">
        <w:rPr>
          <w:sz w:val="28"/>
          <w:szCs w:val="28"/>
        </w:rPr>
        <w:t>4</w:t>
      </w:r>
      <w:r w:rsidR="007B7B0A" w:rsidRPr="00EC6E36">
        <w:rPr>
          <w:sz w:val="28"/>
          <w:szCs w:val="28"/>
        </w:rPr>
        <w:t xml:space="preserve"> </w:t>
      </w:r>
      <w:r w:rsidR="00A90D48" w:rsidRPr="00EC6E36">
        <w:rPr>
          <w:sz w:val="28"/>
          <w:szCs w:val="28"/>
        </w:rPr>
        <w:t>như sau:</w:t>
      </w:r>
    </w:p>
    <w:p w14:paraId="5C8E7CCF" w14:textId="77777777" w:rsidR="00EC6BA8" w:rsidRPr="00EC6E36" w:rsidRDefault="00896EAE" w:rsidP="00336B69">
      <w:pPr>
        <w:spacing w:before="60" w:after="60"/>
        <w:ind w:firstLine="709"/>
        <w:jc w:val="both"/>
        <w:rPr>
          <w:b/>
          <w:sz w:val="28"/>
          <w:szCs w:val="28"/>
        </w:rPr>
      </w:pPr>
      <w:r w:rsidRPr="00EC6E36">
        <w:rPr>
          <w:b/>
          <w:sz w:val="28"/>
          <w:szCs w:val="28"/>
        </w:rPr>
        <w:t xml:space="preserve">I. </w:t>
      </w:r>
      <w:r w:rsidR="00BA49FF" w:rsidRPr="00EC6E36">
        <w:rPr>
          <w:b/>
          <w:sz w:val="28"/>
          <w:szCs w:val="28"/>
        </w:rPr>
        <w:t>MỤC ĐÍCH, YÊU CẦU</w:t>
      </w:r>
    </w:p>
    <w:p w14:paraId="6156F06E" w14:textId="77777777" w:rsidR="00FE52B7" w:rsidRPr="00EC6E36" w:rsidRDefault="00616DB0" w:rsidP="00336B69">
      <w:pPr>
        <w:pStyle w:val="NormalWeb"/>
        <w:shd w:val="clear" w:color="auto" w:fill="FFFFFF"/>
        <w:spacing w:before="60" w:after="60" w:line="240" w:lineRule="auto"/>
        <w:ind w:firstLine="709"/>
        <w:jc w:val="both"/>
        <w:rPr>
          <w:sz w:val="28"/>
          <w:szCs w:val="28"/>
        </w:rPr>
      </w:pPr>
      <w:r w:rsidRPr="00EC6E36">
        <w:rPr>
          <w:b/>
          <w:bCs/>
          <w:sz w:val="28"/>
          <w:szCs w:val="28"/>
        </w:rPr>
        <w:t xml:space="preserve">1. </w:t>
      </w:r>
      <w:r w:rsidRPr="00EC6E36">
        <w:rPr>
          <w:b/>
          <w:bCs/>
          <w:sz w:val="28"/>
          <w:szCs w:val="28"/>
          <w:lang w:val="vi-VN"/>
        </w:rPr>
        <w:t>Mục đích</w:t>
      </w:r>
    </w:p>
    <w:p w14:paraId="5F52A6FE" w14:textId="77777777" w:rsidR="00A130F0" w:rsidRPr="00EC6E36" w:rsidRDefault="0064370F" w:rsidP="00336B69">
      <w:pPr>
        <w:shd w:val="clear" w:color="auto" w:fill="FFFFFF"/>
        <w:spacing w:before="60" w:after="60"/>
        <w:ind w:firstLine="709"/>
        <w:jc w:val="both"/>
        <w:rPr>
          <w:sz w:val="28"/>
          <w:szCs w:val="28"/>
          <w:shd w:val="clear" w:color="auto" w:fill="FFFFFF"/>
        </w:rPr>
      </w:pPr>
      <w:r w:rsidRPr="00EC6E36">
        <w:rPr>
          <w:sz w:val="28"/>
          <w:szCs w:val="28"/>
          <w:shd w:val="clear" w:color="auto" w:fill="FFFFFF"/>
        </w:rPr>
        <w:t xml:space="preserve">- </w:t>
      </w:r>
      <w:r w:rsidR="00DA27A6" w:rsidRPr="00EC6E36">
        <w:rPr>
          <w:sz w:val="28"/>
          <w:szCs w:val="28"/>
          <w:shd w:val="clear" w:color="auto" w:fill="FFFFFF"/>
        </w:rPr>
        <w:t xml:space="preserve">Tăng cường </w:t>
      </w:r>
      <w:r w:rsidR="00A130F0" w:rsidRPr="00EC6E36">
        <w:rPr>
          <w:sz w:val="28"/>
          <w:szCs w:val="28"/>
          <w:shd w:val="clear" w:color="auto" w:fill="FFFFFF"/>
        </w:rPr>
        <w:t xml:space="preserve">quản lý </w:t>
      </w:r>
      <w:r w:rsidR="000E4D10" w:rsidRPr="00EC6E36">
        <w:rPr>
          <w:sz w:val="28"/>
          <w:szCs w:val="28"/>
          <w:shd w:val="clear" w:color="auto" w:fill="FFFFFF"/>
        </w:rPr>
        <w:t>N</w:t>
      </w:r>
      <w:r w:rsidR="00A130F0" w:rsidRPr="00EC6E36">
        <w:rPr>
          <w:sz w:val="28"/>
          <w:szCs w:val="28"/>
          <w:shd w:val="clear" w:color="auto" w:fill="FFFFFF"/>
        </w:rPr>
        <w:t>hà nước về</w:t>
      </w:r>
      <w:r w:rsidR="00063D3A" w:rsidRPr="00EC6E36">
        <w:rPr>
          <w:sz w:val="28"/>
          <w:szCs w:val="28"/>
          <w:shd w:val="clear" w:color="auto" w:fill="FFFFFF"/>
        </w:rPr>
        <w:t xml:space="preserve"> công tác</w:t>
      </w:r>
      <w:r w:rsidR="00A130F0" w:rsidRPr="00EC6E36">
        <w:rPr>
          <w:sz w:val="28"/>
          <w:szCs w:val="28"/>
          <w:shd w:val="clear" w:color="auto" w:fill="FFFFFF"/>
        </w:rPr>
        <w:t xml:space="preserve"> văn thư, lưu trữ</w:t>
      </w:r>
      <w:r w:rsidR="00DA27A6" w:rsidRPr="00EC6E36">
        <w:rPr>
          <w:sz w:val="28"/>
          <w:szCs w:val="28"/>
          <w:shd w:val="clear" w:color="auto" w:fill="FFFFFF"/>
        </w:rPr>
        <w:t>; phát huy vai trò của công tác VTLT trong hoạt động chỉ đạo, điều hành và quản lý văn bản của các cơ quan, tổ chức</w:t>
      </w:r>
      <w:r w:rsidR="0054064B" w:rsidRPr="00EC6E36">
        <w:rPr>
          <w:sz w:val="28"/>
          <w:szCs w:val="28"/>
          <w:shd w:val="clear" w:color="auto" w:fill="FFFFFF"/>
        </w:rPr>
        <w:t>,</w:t>
      </w:r>
      <w:r w:rsidR="00DA27A6" w:rsidRPr="00EC6E36">
        <w:rPr>
          <w:sz w:val="28"/>
          <w:szCs w:val="28"/>
          <w:shd w:val="clear" w:color="auto" w:fill="FFFFFF"/>
        </w:rPr>
        <w:t xml:space="preserve"> góp phần nâng cao hiệu lực, hiệu quả quản lý Nhà nước, đáp ứng y</w:t>
      </w:r>
      <w:r w:rsidR="0054064B" w:rsidRPr="00EC6E36">
        <w:rPr>
          <w:sz w:val="28"/>
          <w:szCs w:val="28"/>
          <w:shd w:val="clear" w:color="auto" w:fill="FFFFFF"/>
        </w:rPr>
        <w:t>êu cầu quản lý thông tin, tài liệu</w:t>
      </w:r>
      <w:r w:rsidR="00DA27A6" w:rsidRPr="00EC6E36">
        <w:rPr>
          <w:sz w:val="28"/>
          <w:szCs w:val="28"/>
          <w:shd w:val="clear" w:color="auto" w:fill="FFFFFF"/>
        </w:rPr>
        <w:t xml:space="preserve"> lưu trữ trong bối cảnh chính quyền điện tử và cải cách hành chính hiện nay.</w:t>
      </w:r>
    </w:p>
    <w:p w14:paraId="00DD41DB" w14:textId="77777777" w:rsidR="00063D3A" w:rsidRPr="00EC6E36" w:rsidRDefault="00063D3A" w:rsidP="00336B69">
      <w:pPr>
        <w:pStyle w:val="NormalWeb"/>
        <w:shd w:val="clear" w:color="auto" w:fill="FFFFFF"/>
        <w:spacing w:before="60" w:after="60" w:line="240" w:lineRule="auto"/>
        <w:ind w:firstLine="709"/>
        <w:jc w:val="both"/>
        <w:rPr>
          <w:sz w:val="28"/>
          <w:szCs w:val="28"/>
        </w:rPr>
      </w:pPr>
      <w:r w:rsidRPr="00EC6E36">
        <w:rPr>
          <w:sz w:val="28"/>
          <w:szCs w:val="28"/>
          <w:shd w:val="clear" w:color="auto" w:fill="FFFFFF"/>
        </w:rPr>
        <w:t xml:space="preserve">- Nâng cao trách nhiệm của người đứng đầu cơ quan, tổ chức; trách nhiệm của cán bộ, công chức, viên chức trong việc lập hồ sơ, nộp lưu hồ sơ, tài liệu vào </w:t>
      </w:r>
      <w:r w:rsidR="002D3317" w:rsidRPr="00EC6E36">
        <w:rPr>
          <w:sz w:val="28"/>
          <w:szCs w:val="28"/>
          <w:shd w:val="clear" w:color="auto" w:fill="FFFFFF"/>
        </w:rPr>
        <w:t>L</w:t>
      </w:r>
      <w:r w:rsidR="00EB4CDD" w:rsidRPr="00EC6E36">
        <w:rPr>
          <w:sz w:val="28"/>
          <w:szCs w:val="28"/>
          <w:shd w:val="clear" w:color="auto" w:fill="FFFFFF"/>
        </w:rPr>
        <w:t xml:space="preserve">ưu </w:t>
      </w:r>
      <w:r w:rsidRPr="00EC6E36">
        <w:rPr>
          <w:sz w:val="28"/>
          <w:szCs w:val="28"/>
          <w:shd w:val="clear" w:color="auto" w:fill="FFFFFF"/>
        </w:rPr>
        <w:t>trữ cơ quan; đẩy mạnh ứng dụng công nghệ thông tin trong công tác văn thư, quản lý tài liệu điện tử</w:t>
      </w:r>
      <w:r w:rsidR="00DA3C55" w:rsidRPr="00EC6E36">
        <w:rPr>
          <w:sz w:val="28"/>
          <w:szCs w:val="28"/>
          <w:shd w:val="clear" w:color="auto" w:fill="FFFFFF"/>
        </w:rPr>
        <w:t>.</w:t>
      </w:r>
    </w:p>
    <w:p w14:paraId="43343165" w14:textId="77777777" w:rsidR="00E346FA" w:rsidRPr="00EC6E36" w:rsidRDefault="0064370F" w:rsidP="00336B69">
      <w:pPr>
        <w:shd w:val="clear" w:color="auto" w:fill="FFFFFF"/>
        <w:spacing w:before="60" w:after="60"/>
        <w:ind w:firstLine="709"/>
        <w:jc w:val="both"/>
        <w:rPr>
          <w:sz w:val="28"/>
          <w:szCs w:val="28"/>
        </w:rPr>
      </w:pPr>
      <w:r w:rsidRPr="00EC6E36">
        <w:rPr>
          <w:sz w:val="28"/>
          <w:szCs w:val="28"/>
        </w:rPr>
        <w:t xml:space="preserve">- </w:t>
      </w:r>
      <w:r w:rsidR="00F551EB" w:rsidRPr="00EC6E36">
        <w:rPr>
          <w:sz w:val="28"/>
          <w:szCs w:val="28"/>
        </w:rPr>
        <w:t xml:space="preserve">Tổ chức thực hiện có hiệu quả các nhiệm vụ và giải pháp đề ra tại </w:t>
      </w:r>
      <w:r w:rsidR="00DF705E" w:rsidRPr="00EC6E36">
        <w:rPr>
          <w:sz w:val="28"/>
          <w:szCs w:val="28"/>
        </w:rPr>
        <w:t xml:space="preserve">Kế hoạch số 299/KH-UBND ngày 05/8/2020 của UBND tỉnh về việc thực hiện Đề án “Lưu trữ tài liệu điện tử của các cơ quan </w:t>
      </w:r>
      <w:r w:rsidR="000E4D10" w:rsidRPr="00EC6E36">
        <w:rPr>
          <w:sz w:val="28"/>
          <w:szCs w:val="28"/>
        </w:rPr>
        <w:t>N</w:t>
      </w:r>
      <w:r w:rsidR="00DF705E" w:rsidRPr="00EC6E36">
        <w:rPr>
          <w:sz w:val="28"/>
          <w:szCs w:val="28"/>
        </w:rPr>
        <w:t xml:space="preserve">hà nước giai đoạn 2020-2025” </w:t>
      </w:r>
      <w:r w:rsidR="00925420">
        <w:rPr>
          <w:sz w:val="28"/>
          <w:szCs w:val="28"/>
        </w:rPr>
        <w:t>và Kế hoạch số 2523/KH-UBND ngày 14/9/2021 của UBND huyện</w:t>
      </w:r>
      <w:r w:rsidR="007D5F86">
        <w:rPr>
          <w:sz w:val="28"/>
          <w:szCs w:val="28"/>
        </w:rPr>
        <w:t xml:space="preserve"> </w:t>
      </w:r>
      <w:r w:rsidR="00F551EB" w:rsidRPr="00EC6E36">
        <w:rPr>
          <w:sz w:val="28"/>
          <w:szCs w:val="28"/>
        </w:rPr>
        <w:t>theo đúng tiến độ nhằm từng bước đạt được các mục tiêu của Đề án</w:t>
      </w:r>
      <w:r w:rsidRPr="00EC6E36">
        <w:rPr>
          <w:sz w:val="28"/>
          <w:szCs w:val="28"/>
        </w:rPr>
        <w:t>.</w:t>
      </w:r>
    </w:p>
    <w:p w14:paraId="4457CA6E" w14:textId="77777777" w:rsidR="00616DB0" w:rsidRPr="00EC6E36" w:rsidRDefault="00616DB0" w:rsidP="00336B69">
      <w:pPr>
        <w:pStyle w:val="NormalWeb"/>
        <w:shd w:val="clear" w:color="auto" w:fill="FFFFFF"/>
        <w:spacing w:before="60" w:after="60" w:line="240" w:lineRule="auto"/>
        <w:ind w:firstLine="709"/>
        <w:jc w:val="both"/>
        <w:rPr>
          <w:b/>
          <w:bCs/>
          <w:sz w:val="28"/>
          <w:szCs w:val="28"/>
        </w:rPr>
      </w:pPr>
      <w:bookmarkStart w:id="0" w:name="bookmark0"/>
      <w:r w:rsidRPr="00EC6E36">
        <w:rPr>
          <w:b/>
          <w:bCs/>
          <w:sz w:val="28"/>
          <w:szCs w:val="28"/>
          <w:lang w:val="vi-VN"/>
        </w:rPr>
        <w:t>2. Yêu cầu</w:t>
      </w:r>
      <w:bookmarkEnd w:id="0"/>
    </w:p>
    <w:p w14:paraId="0007F38F" w14:textId="3DB10697" w:rsidR="007D5F86" w:rsidRDefault="00BF6403" w:rsidP="00336B69">
      <w:pPr>
        <w:pStyle w:val="NormalWeb"/>
        <w:shd w:val="clear" w:color="auto" w:fill="FFFFFF"/>
        <w:spacing w:before="60" w:after="60" w:line="240" w:lineRule="auto"/>
        <w:ind w:firstLine="709"/>
        <w:jc w:val="both"/>
        <w:rPr>
          <w:sz w:val="28"/>
          <w:szCs w:val="28"/>
        </w:rPr>
      </w:pPr>
      <w:r w:rsidRPr="00EC6E36">
        <w:rPr>
          <w:sz w:val="28"/>
          <w:szCs w:val="28"/>
        </w:rPr>
        <w:t xml:space="preserve">- </w:t>
      </w:r>
      <w:r w:rsidR="004D0E13" w:rsidRPr="00EC6E36">
        <w:rPr>
          <w:sz w:val="28"/>
          <w:szCs w:val="28"/>
        </w:rPr>
        <w:t>Tập trung triển khai có hiệu quả</w:t>
      </w:r>
      <w:r w:rsidR="007257EE">
        <w:rPr>
          <w:sz w:val="28"/>
          <w:szCs w:val="28"/>
        </w:rPr>
        <w:t xml:space="preserve"> lập hồ sơ điện tử</w:t>
      </w:r>
      <w:r w:rsidR="00925420">
        <w:rPr>
          <w:sz w:val="28"/>
          <w:szCs w:val="28"/>
        </w:rPr>
        <w:t xml:space="preserve"> </w:t>
      </w:r>
      <w:r w:rsidR="00E72344">
        <w:rPr>
          <w:sz w:val="28"/>
          <w:szCs w:val="28"/>
        </w:rPr>
        <w:t xml:space="preserve">trong cơ quan, tham gia tập </w:t>
      </w:r>
      <w:r w:rsidR="00C84482">
        <w:rPr>
          <w:sz w:val="28"/>
          <w:szCs w:val="28"/>
        </w:rPr>
        <w:t>huấn</w:t>
      </w:r>
      <w:r w:rsidR="00747FD8">
        <w:rPr>
          <w:sz w:val="28"/>
          <w:szCs w:val="28"/>
        </w:rPr>
        <w:t xml:space="preserve"> công tác </w:t>
      </w:r>
      <w:r w:rsidR="00D57DA2">
        <w:rPr>
          <w:sz w:val="28"/>
          <w:szCs w:val="28"/>
        </w:rPr>
        <w:t xml:space="preserve">VTLT và </w:t>
      </w:r>
      <w:r w:rsidR="007257EE">
        <w:rPr>
          <w:sz w:val="28"/>
          <w:szCs w:val="28"/>
        </w:rPr>
        <w:t>lập hồ sơ điện tử</w:t>
      </w:r>
      <w:r w:rsidR="00D57DA2">
        <w:rPr>
          <w:sz w:val="28"/>
          <w:szCs w:val="28"/>
        </w:rPr>
        <w:t xml:space="preserve"> trên phấn mềm hồ sơ công việc </w:t>
      </w:r>
      <w:r w:rsidR="00E72344">
        <w:rPr>
          <w:sz w:val="28"/>
          <w:szCs w:val="28"/>
        </w:rPr>
        <w:t>do huyện tổ chức.</w:t>
      </w:r>
    </w:p>
    <w:p w14:paraId="3B4155EC" w14:textId="77777777" w:rsidR="007D451D" w:rsidRPr="00EC6E36" w:rsidRDefault="007D451D" w:rsidP="00336B69">
      <w:pPr>
        <w:pStyle w:val="NormalWeb"/>
        <w:shd w:val="clear" w:color="auto" w:fill="FFFFFF"/>
        <w:spacing w:before="60" w:after="60" w:line="240" w:lineRule="auto"/>
        <w:ind w:firstLine="709"/>
        <w:jc w:val="both"/>
        <w:rPr>
          <w:b/>
          <w:sz w:val="28"/>
          <w:szCs w:val="28"/>
        </w:rPr>
      </w:pPr>
      <w:r w:rsidRPr="00EC6E36">
        <w:rPr>
          <w:b/>
          <w:sz w:val="28"/>
          <w:szCs w:val="28"/>
        </w:rPr>
        <w:t xml:space="preserve">II. </w:t>
      </w:r>
      <w:r w:rsidR="00E45B08" w:rsidRPr="00EC6E36">
        <w:rPr>
          <w:b/>
          <w:sz w:val="28"/>
          <w:szCs w:val="28"/>
        </w:rPr>
        <w:t>NỘI DUNG TRIỂN KHAI</w:t>
      </w:r>
    </w:p>
    <w:p w14:paraId="548A23A9" w14:textId="77777777" w:rsidR="00EF4A94" w:rsidRPr="00EC6E36" w:rsidRDefault="009E612D" w:rsidP="00336B69">
      <w:pPr>
        <w:pStyle w:val="NormalWeb"/>
        <w:shd w:val="clear" w:color="auto" w:fill="FFFFFF"/>
        <w:spacing w:before="60" w:after="60" w:line="240" w:lineRule="auto"/>
        <w:ind w:firstLine="709"/>
        <w:jc w:val="both"/>
        <w:rPr>
          <w:sz w:val="28"/>
          <w:szCs w:val="28"/>
        </w:rPr>
      </w:pPr>
      <w:r w:rsidRPr="00EC6E36">
        <w:rPr>
          <w:b/>
          <w:sz w:val="28"/>
          <w:szCs w:val="28"/>
        </w:rPr>
        <w:t xml:space="preserve">1. </w:t>
      </w:r>
      <w:r w:rsidR="00EF4A94" w:rsidRPr="00EC6E36">
        <w:rPr>
          <w:b/>
          <w:sz w:val="28"/>
          <w:szCs w:val="28"/>
        </w:rPr>
        <w:t>Nhiệm vụ thường xuyên</w:t>
      </w:r>
    </w:p>
    <w:p w14:paraId="5286FDEF" w14:textId="77777777" w:rsidR="00B44F68" w:rsidRPr="00EC6E36" w:rsidRDefault="00EF4A94" w:rsidP="00336B69">
      <w:pPr>
        <w:pStyle w:val="NormalWeb"/>
        <w:shd w:val="clear" w:color="auto" w:fill="FFFFFF"/>
        <w:spacing w:before="60" w:after="60" w:line="240" w:lineRule="auto"/>
        <w:ind w:firstLine="709"/>
        <w:jc w:val="both"/>
        <w:rPr>
          <w:b/>
          <w:sz w:val="28"/>
          <w:szCs w:val="28"/>
        </w:rPr>
      </w:pPr>
      <w:r w:rsidRPr="00EC6E36">
        <w:rPr>
          <w:sz w:val="28"/>
          <w:szCs w:val="28"/>
        </w:rPr>
        <w:t xml:space="preserve">1.1. </w:t>
      </w:r>
      <w:r w:rsidR="009D195A" w:rsidRPr="00EC6E36">
        <w:rPr>
          <w:sz w:val="28"/>
          <w:szCs w:val="28"/>
        </w:rPr>
        <w:t>P</w:t>
      </w:r>
      <w:r w:rsidR="00A12950" w:rsidRPr="00EC6E36">
        <w:rPr>
          <w:sz w:val="28"/>
          <w:szCs w:val="28"/>
          <w:shd w:val="clear" w:color="auto" w:fill="FFFFFF"/>
        </w:rPr>
        <w:t>hổ biến</w:t>
      </w:r>
      <w:r w:rsidR="009D195A" w:rsidRPr="00EC6E36">
        <w:rPr>
          <w:sz w:val="28"/>
          <w:szCs w:val="28"/>
          <w:shd w:val="clear" w:color="auto" w:fill="FFFFFF"/>
        </w:rPr>
        <w:t xml:space="preserve">, quán triệt các quy định </w:t>
      </w:r>
      <w:r w:rsidR="00A12950" w:rsidRPr="00EC6E36">
        <w:rPr>
          <w:sz w:val="28"/>
          <w:szCs w:val="28"/>
          <w:shd w:val="clear" w:color="auto" w:fill="FFFFFF"/>
        </w:rPr>
        <w:t>về công tác văn thư, lưu trữ</w:t>
      </w:r>
    </w:p>
    <w:p w14:paraId="1FC8971D" w14:textId="77777777" w:rsidR="00287D14" w:rsidRPr="00CB5541" w:rsidRDefault="00CB5541" w:rsidP="00CB5541">
      <w:pPr>
        <w:spacing w:before="60" w:after="60"/>
        <w:ind w:firstLine="709"/>
        <w:jc w:val="both"/>
        <w:rPr>
          <w:sz w:val="28"/>
          <w:szCs w:val="28"/>
        </w:rPr>
      </w:pPr>
      <w:r>
        <w:rPr>
          <w:spacing w:val="-4"/>
          <w:sz w:val="28"/>
          <w:szCs w:val="28"/>
        </w:rPr>
        <w:t>Thường xuyên tổ chức tuyên truyền, phổ biến, quán triệt các văn bản</w:t>
      </w:r>
      <w:r w:rsidR="00287D14" w:rsidRPr="00EC6E36">
        <w:rPr>
          <w:spacing w:val="-4"/>
          <w:sz w:val="28"/>
          <w:szCs w:val="28"/>
          <w:lang w:val="vi-VN"/>
        </w:rPr>
        <w:t>:</w:t>
      </w:r>
      <w:r w:rsidR="00E943AD">
        <w:rPr>
          <w:spacing w:val="-4"/>
          <w:sz w:val="28"/>
          <w:szCs w:val="28"/>
        </w:rPr>
        <w:t xml:space="preserve"> </w:t>
      </w:r>
      <w:r w:rsidR="00287D14" w:rsidRPr="00EC6E36">
        <w:rPr>
          <w:spacing w:val="-4"/>
          <w:sz w:val="28"/>
          <w:szCs w:val="28"/>
          <w:lang w:val="vi-VN"/>
        </w:rPr>
        <w:t xml:space="preserve">Luật </w:t>
      </w:r>
      <w:r w:rsidR="00287D14" w:rsidRPr="00EC6E36">
        <w:rPr>
          <w:spacing w:val="-4"/>
          <w:sz w:val="28"/>
          <w:szCs w:val="28"/>
        </w:rPr>
        <w:t>L</w:t>
      </w:r>
      <w:r w:rsidR="00287D14" w:rsidRPr="00EC6E36">
        <w:rPr>
          <w:spacing w:val="-4"/>
          <w:sz w:val="28"/>
          <w:szCs w:val="28"/>
          <w:lang w:val="vi-VN"/>
        </w:rPr>
        <w:t xml:space="preserve">ưu trữ </w:t>
      </w:r>
      <w:r w:rsidR="00287D14" w:rsidRPr="00EC6E36">
        <w:rPr>
          <w:spacing w:val="-4"/>
          <w:sz w:val="28"/>
          <w:szCs w:val="28"/>
        </w:rPr>
        <w:t xml:space="preserve">năm </w:t>
      </w:r>
      <w:r w:rsidR="00287D14" w:rsidRPr="00EC6E36">
        <w:rPr>
          <w:spacing w:val="-4"/>
          <w:sz w:val="28"/>
          <w:szCs w:val="28"/>
          <w:lang w:val="vi-VN"/>
        </w:rPr>
        <w:t>2011</w:t>
      </w:r>
      <w:r w:rsidR="00287D14" w:rsidRPr="00EC6E36">
        <w:rPr>
          <w:spacing w:val="-4"/>
          <w:sz w:val="28"/>
          <w:szCs w:val="28"/>
        </w:rPr>
        <w:t xml:space="preserve">; </w:t>
      </w:r>
      <w:r w:rsidR="00287D14" w:rsidRPr="00EC6E36">
        <w:rPr>
          <w:spacing w:val="-4"/>
          <w:sz w:val="28"/>
          <w:szCs w:val="28"/>
          <w:lang w:val="vi-VN"/>
        </w:rPr>
        <w:t xml:space="preserve">Nghị định </w:t>
      </w:r>
      <w:r w:rsidR="00287D14" w:rsidRPr="00EC6E36">
        <w:rPr>
          <w:spacing w:val="-4"/>
          <w:sz w:val="28"/>
          <w:szCs w:val="28"/>
        </w:rPr>
        <w:t xml:space="preserve">số 30/2020/NĐ-CP ngày 05/3/2020 </w:t>
      </w:r>
      <w:r w:rsidR="00287D14" w:rsidRPr="00EC6E36">
        <w:rPr>
          <w:spacing w:val="-4"/>
          <w:sz w:val="28"/>
          <w:szCs w:val="28"/>
          <w:lang w:val="vi-VN"/>
        </w:rPr>
        <w:t>của Chính phủ</w:t>
      </w:r>
      <w:r w:rsidR="00E943AD">
        <w:rPr>
          <w:spacing w:val="-4"/>
          <w:sz w:val="28"/>
          <w:szCs w:val="28"/>
        </w:rPr>
        <w:t xml:space="preserve"> </w:t>
      </w:r>
      <w:r>
        <w:rPr>
          <w:sz w:val="28"/>
          <w:szCs w:val="28"/>
        </w:rPr>
        <w:t xml:space="preserve">về công tác văn thư; </w:t>
      </w:r>
      <w:r w:rsidR="00287D14" w:rsidRPr="00EC6E36">
        <w:rPr>
          <w:sz w:val="28"/>
          <w:szCs w:val="28"/>
        </w:rPr>
        <w:t xml:space="preserve">hướng dẫn của Trung ương, của tỉnh quy định về công tác </w:t>
      </w:r>
      <w:r w:rsidR="00287D14" w:rsidRPr="00EC6E36">
        <w:rPr>
          <w:spacing w:val="-2"/>
          <w:sz w:val="28"/>
          <w:szCs w:val="28"/>
        </w:rPr>
        <w:lastRenderedPageBreak/>
        <w:t>VTLT</w:t>
      </w:r>
      <w:r w:rsidR="00287D14" w:rsidRPr="00EC6E36">
        <w:rPr>
          <w:sz w:val="28"/>
          <w:szCs w:val="28"/>
        </w:rPr>
        <w:t xml:space="preserve">; </w:t>
      </w:r>
      <w:r w:rsidR="00E02861">
        <w:rPr>
          <w:sz w:val="28"/>
          <w:szCs w:val="28"/>
        </w:rPr>
        <w:t xml:space="preserve">các </w:t>
      </w:r>
      <w:r w:rsidR="00287D14" w:rsidRPr="00EC6E36">
        <w:rPr>
          <w:sz w:val="28"/>
          <w:szCs w:val="28"/>
        </w:rPr>
        <w:t>Thông tư</w:t>
      </w:r>
      <w:r w:rsidR="00E02861">
        <w:rPr>
          <w:sz w:val="28"/>
          <w:szCs w:val="28"/>
        </w:rPr>
        <w:t xml:space="preserve"> của Bộ trưởng Bộ Nội vụ:</w:t>
      </w:r>
      <w:r w:rsidR="00CF2E34">
        <w:rPr>
          <w:sz w:val="28"/>
          <w:szCs w:val="28"/>
        </w:rPr>
        <w:t xml:space="preserve"> số </w:t>
      </w:r>
      <w:r w:rsidR="00287D14" w:rsidRPr="00EC6E36">
        <w:rPr>
          <w:sz w:val="28"/>
          <w:szCs w:val="28"/>
        </w:rPr>
        <w:t>10/2022/TT-BNV ngày 19</w:t>
      </w:r>
      <w:r w:rsidR="00E02861">
        <w:rPr>
          <w:sz w:val="28"/>
          <w:szCs w:val="28"/>
        </w:rPr>
        <w:t>/12/2022</w:t>
      </w:r>
      <w:r w:rsidR="00287D14" w:rsidRPr="00EC6E36">
        <w:rPr>
          <w:sz w:val="28"/>
          <w:szCs w:val="28"/>
        </w:rPr>
        <w:t xml:space="preserve"> quy đ</w:t>
      </w:r>
      <w:r>
        <w:rPr>
          <w:sz w:val="28"/>
          <w:szCs w:val="28"/>
        </w:rPr>
        <w:t xml:space="preserve">ịnh thời hạn bảo quản </w:t>
      </w:r>
      <w:r w:rsidR="00E02861">
        <w:rPr>
          <w:sz w:val="28"/>
          <w:szCs w:val="28"/>
        </w:rPr>
        <w:t>tài liệu; số</w:t>
      </w:r>
      <w:r w:rsidR="00CF2E34">
        <w:rPr>
          <w:sz w:val="28"/>
          <w:szCs w:val="28"/>
        </w:rPr>
        <w:t xml:space="preserve"> </w:t>
      </w:r>
      <w:r w:rsidR="00E02861">
        <w:rPr>
          <w:sz w:val="28"/>
          <w:szCs w:val="28"/>
        </w:rPr>
        <w:t>13/2023/TT-BNV ngày 31/8/2023 hướng dẫn lưu trữ hồ sơ thủ tục hành chính điện tử và các văn bản pháp luật, hướng dẫn của Bộ nghành, của UBND tỉnh quy</w:t>
      </w:r>
      <w:r w:rsidR="00287046">
        <w:rPr>
          <w:sz w:val="28"/>
          <w:szCs w:val="28"/>
        </w:rPr>
        <w:t xml:space="preserve"> định</w:t>
      </w:r>
      <w:r w:rsidR="00E02861">
        <w:rPr>
          <w:sz w:val="28"/>
          <w:szCs w:val="28"/>
        </w:rPr>
        <w:t xml:space="preserve"> về công tác VTLT.</w:t>
      </w:r>
    </w:p>
    <w:p w14:paraId="6D59EC7A" w14:textId="77777777" w:rsidR="00126D79" w:rsidRPr="00EC6E36" w:rsidRDefault="00EF4A94" w:rsidP="00336B69">
      <w:pPr>
        <w:shd w:val="clear" w:color="auto" w:fill="FFFFFF"/>
        <w:spacing w:before="60" w:after="60"/>
        <w:ind w:right="63" w:firstLine="709"/>
        <w:jc w:val="both"/>
        <w:rPr>
          <w:sz w:val="28"/>
          <w:szCs w:val="28"/>
          <w:shd w:val="clear" w:color="auto" w:fill="FFFFFF"/>
          <w:lang w:val="vi-VN"/>
        </w:rPr>
      </w:pPr>
      <w:r w:rsidRPr="00EC6E36">
        <w:rPr>
          <w:sz w:val="28"/>
          <w:szCs w:val="28"/>
        </w:rPr>
        <w:t>1.</w:t>
      </w:r>
      <w:r w:rsidR="00A12950" w:rsidRPr="00EC6E36">
        <w:rPr>
          <w:sz w:val="28"/>
          <w:szCs w:val="28"/>
          <w:lang w:val="vi-VN"/>
        </w:rPr>
        <w:t>2.</w:t>
      </w:r>
      <w:r w:rsidR="00747FD8">
        <w:rPr>
          <w:sz w:val="28"/>
          <w:szCs w:val="28"/>
        </w:rPr>
        <w:t xml:space="preserve"> </w:t>
      </w:r>
      <w:r w:rsidR="00A12950" w:rsidRPr="00EC6E36">
        <w:rPr>
          <w:sz w:val="28"/>
          <w:szCs w:val="28"/>
          <w:shd w:val="clear" w:color="auto" w:fill="FFFFFF"/>
          <w:lang w:val="vi-VN"/>
        </w:rPr>
        <w:t>Xây dựng, ban hành văn bản</w:t>
      </w:r>
      <w:r w:rsidR="00346C71" w:rsidRPr="00EC6E36">
        <w:rPr>
          <w:sz w:val="28"/>
          <w:szCs w:val="28"/>
          <w:shd w:val="clear" w:color="auto" w:fill="FFFFFF"/>
        </w:rPr>
        <w:t xml:space="preserve"> chỉ đạo</w:t>
      </w:r>
      <w:r w:rsidR="00A12950" w:rsidRPr="00EC6E36">
        <w:rPr>
          <w:sz w:val="28"/>
          <w:szCs w:val="28"/>
          <w:shd w:val="clear" w:color="auto" w:fill="FFFFFF"/>
          <w:lang w:val="vi-VN"/>
        </w:rPr>
        <w:t xml:space="preserve"> về công tác văn thư, lưu trữ</w:t>
      </w:r>
    </w:p>
    <w:p w14:paraId="0EAFF121" w14:textId="77777777" w:rsidR="00C039D9" w:rsidRPr="00481202" w:rsidRDefault="007257EE" w:rsidP="00336B69">
      <w:pPr>
        <w:spacing w:before="60" w:after="60"/>
        <w:ind w:firstLine="709"/>
        <w:jc w:val="both"/>
        <w:rPr>
          <w:spacing w:val="-4"/>
          <w:sz w:val="28"/>
          <w:szCs w:val="28"/>
          <w:lang w:val="vi-VN"/>
        </w:rPr>
      </w:pPr>
      <w:r w:rsidRPr="00481202">
        <w:rPr>
          <w:spacing w:val="-4"/>
          <w:sz w:val="28"/>
          <w:szCs w:val="28"/>
          <w:lang w:val="vi-VN"/>
        </w:rPr>
        <w:t>a.</w:t>
      </w:r>
      <w:r w:rsidR="001B7E1D" w:rsidRPr="00EC6E36">
        <w:rPr>
          <w:spacing w:val="-4"/>
          <w:sz w:val="28"/>
          <w:szCs w:val="28"/>
          <w:lang w:val="vi-VN"/>
        </w:rPr>
        <w:t xml:space="preserve"> Công tác soạn thảo và </w:t>
      </w:r>
      <w:r w:rsidR="00AE29BC" w:rsidRPr="00481202">
        <w:rPr>
          <w:spacing w:val="-4"/>
          <w:sz w:val="28"/>
          <w:szCs w:val="28"/>
          <w:lang w:val="vi-VN"/>
        </w:rPr>
        <w:t xml:space="preserve">quy trình </w:t>
      </w:r>
      <w:r w:rsidR="001B7E1D" w:rsidRPr="00EC6E36">
        <w:rPr>
          <w:spacing w:val="-4"/>
          <w:sz w:val="28"/>
          <w:szCs w:val="28"/>
          <w:lang w:val="vi-VN"/>
        </w:rPr>
        <w:t>ban hàn</w:t>
      </w:r>
      <w:r w:rsidR="00E31F31" w:rsidRPr="00EC6E36">
        <w:rPr>
          <w:spacing w:val="-4"/>
          <w:sz w:val="28"/>
          <w:szCs w:val="28"/>
          <w:lang w:val="vi-VN"/>
        </w:rPr>
        <w:t>h văn bản giấy, văn bản điện tử</w:t>
      </w:r>
      <w:r w:rsidR="00C039D9" w:rsidRPr="00481202">
        <w:rPr>
          <w:spacing w:val="-4"/>
          <w:sz w:val="28"/>
          <w:szCs w:val="28"/>
          <w:lang w:val="vi-VN"/>
        </w:rPr>
        <w:t>:</w:t>
      </w:r>
    </w:p>
    <w:p w14:paraId="0EC22AE6" w14:textId="77777777" w:rsidR="001B7E1D" w:rsidRPr="00EC6E36" w:rsidRDefault="007257EE" w:rsidP="00336B69">
      <w:pPr>
        <w:spacing w:before="60" w:after="60"/>
        <w:ind w:firstLine="709"/>
        <w:jc w:val="both"/>
        <w:rPr>
          <w:spacing w:val="-4"/>
          <w:sz w:val="28"/>
          <w:szCs w:val="28"/>
          <w:lang w:val="vi-VN"/>
        </w:rPr>
      </w:pPr>
      <w:r w:rsidRPr="00481202">
        <w:rPr>
          <w:spacing w:val="-4"/>
          <w:sz w:val="28"/>
          <w:szCs w:val="28"/>
          <w:lang w:val="vi-VN"/>
        </w:rPr>
        <w:t>b.</w:t>
      </w:r>
      <w:r w:rsidR="001B7E1D" w:rsidRPr="00EC6E36">
        <w:rPr>
          <w:spacing w:val="-4"/>
          <w:sz w:val="28"/>
          <w:szCs w:val="28"/>
          <w:lang w:val="vi-VN"/>
        </w:rPr>
        <w:t xml:space="preserve"> Quản lý văn bản giấy và văn bản điện tử đến, đi;</w:t>
      </w:r>
    </w:p>
    <w:p w14:paraId="49F47DF7" w14:textId="77777777" w:rsidR="005F6A3D" w:rsidRPr="00481202" w:rsidRDefault="001B7E1D" w:rsidP="00336B69">
      <w:pPr>
        <w:spacing w:before="60" w:after="60"/>
        <w:ind w:firstLine="709"/>
        <w:jc w:val="both"/>
        <w:rPr>
          <w:spacing w:val="-4"/>
          <w:sz w:val="28"/>
          <w:szCs w:val="28"/>
          <w:lang w:val="vi-VN"/>
        </w:rPr>
      </w:pPr>
      <w:r w:rsidRPr="00EC6E36">
        <w:rPr>
          <w:spacing w:val="-4"/>
          <w:sz w:val="28"/>
          <w:szCs w:val="28"/>
          <w:lang w:val="vi-VN"/>
        </w:rPr>
        <w:t>c</w:t>
      </w:r>
      <w:r w:rsidR="007257EE" w:rsidRPr="00481202">
        <w:rPr>
          <w:spacing w:val="-4"/>
          <w:sz w:val="28"/>
          <w:szCs w:val="28"/>
          <w:lang w:val="vi-VN"/>
        </w:rPr>
        <w:t>.</w:t>
      </w:r>
      <w:r w:rsidRPr="00481202">
        <w:rPr>
          <w:spacing w:val="-4"/>
          <w:sz w:val="28"/>
          <w:szCs w:val="28"/>
          <w:lang w:val="vi-VN"/>
        </w:rPr>
        <w:t xml:space="preserve"> </w:t>
      </w:r>
      <w:r w:rsidRPr="00EC6E36">
        <w:rPr>
          <w:spacing w:val="-4"/>
          <w:sz w:val="28"/>
          <w:szCs w:val="28"/>
          <w:lang w:val="vi-VN"/>
        </w:rPr>
        <w:t>Công tác lập hồ sơ; nộp lưu hồ sơ, tài liệu giấy và hồ sơ</w:t>
      </w:r>
      <w:r w:rsidRPr="00481202">
        <w:rPr>
          <w:spacing w:val="-4"/>
          <w:sz w:val="28"/>
          <w:szCs w:val="28"/>
          <w:lang w:val="vi-VN"/>
        </w:rPr>
        <w:t>, tài liệu</w:t>
      </w:r>
      <w:r w:rsidR="00336B69">
        <w:rPr>
          <w:spacing w:val="-4"/>
          <w:sz w:val="28"/>
          <w:szCs w:val="28"/>
          <w:lang w:val="vi-VN"/>
        </w:rPr>
        <w:t xml:space="preserve"> điện tử vào </w:t>
      </w:r>
      <w:r w:rsidR="00336B69" w:rsidRPr="00481202">
        <w:rPr>
          <w:spacing w:val="-4"/>
          <w:sz w:val="28"/>
          <w:szCs w:val="28"/>
          <w:lang w:val="vi-VN"/>
        </w:rPr>
        <w:t>L</w:t>
      </w:r>
      <w:r w:rsidRPr="00EC6E36">
        <w:rPr>
          <w:spacing w:val="-4"/>
          <w:sz w:val="28"/>
          <w:szCs w:val="28"/>
          <w:lang w:val="vi-VN"/>
        </w:rPr>
        <w:t>ưu trữ cơ quan;</w:t>
      </w:r>
    </w:p>
    <w:p w14:paraId="365E8B72" w14:textId="77777777" w:rsidR="001B7E1D" w:rsidRPr="00EC6E36" w:rsidRDefault="007257EE" w:rsidP="00336B69">
      <w:pPr>
        <w:spacing w:before="60" w:after="60"/>
        <w:ind w:firstLine="709"/>
        <w:jc w:val="both"/>
        <w:rPr>
          <w:spacing w:val="-4"/>
          <w:sz w:val="28"/>
          <w:szCs w:val="28"/>
          <w:lang w:val="vi-VN"/>
        </w:rPr>
      </w:pPr>
      <w:r w:rsidRPr="00481202">
        <w:rPr>
          <w:spacing w:val="-4"/>
          <w:sz w:val="28"/>
          <w:szCs w:val="28"/>
          <w:lang w:val="vi-VN"/>
        </w:rPr>
        <w:t>d.</w:t>
      </w:r>
      <w:r w:rsidR="001B7E1D" w:rsidRPr="00EC6E36">
        <w:rPr>
          <w:spacing w:val="-4"/>
          <w:sz w:val="28"/>
          <w:szCs w:val="28"/>
          <w:lang w:val="vi-VN"/>
        </w:rPr>
        <w:t xml:space="preserve"> Quản lý và sử dụng chữ ký số, chứng thư số;</w:t>
      </w:r>
    </w:p>
    <w:p w14:paraId="64186A94" w14:textId="77777777" w:rsidR="001B7E1D" w:rsidRPr="00481202" w:rsidRDefault="007257EE" w:rsidP="00D03D97">
      <w:pPr>
        <w:spacing w:before="60" w:after="60"/>
        <w:ind w:firstLine="709"/>
        <w:jc w:val="both"/>
        <w:rPr>
          <w:spacing w:val="-4"/>
          <w:sz w:val="28"/>
          <w:szCs w:val="28"/>
          <w:lang w:val="vi-VN"/>
        </w:rPr>
      </w:pPr>
      <w:r w:rsidRPr="00481202">
        <w:rPr>
          <w:spacing w:val="-4"/>
          <w:sz w:val="28"/>
          <w:szCs w:val="28"/>
          <w:lang w:val="vi-VN"/>
        </w:rPr>
        <w:t>đ.</w:t>
      </w:r>
      <w:r w:rsidR="001B7E1D" w:rsidRPr="00EC6E36">
        <w:rPr>
          <w:spacing w:val="-4"/>
          <w:sz w:val="28"/>
          <w:szCs w:val="28"/>
          <w:lang w:val="vi-VN"/>
        </w:rPr>
        <w:t xml:space="preserve"> Quản lý và sử dụng con dấu;</w:t>
      </w:r>
    </w:p>
    <w:p w14:paraId="17BDABA0" w14:textId="77777777" w:rsidR="00E8201C" w:rsidRPr="00481202" w:rsidRDefault="00E8201C" w:rsidP="00336B69">
      <w:pPr>
        <w:spacing w:before="60" w:after="60"/>
        <w:ind w:firstLine="709"/>
        <w:jc w:val="both"/>
        <w:rPr>
          <w:spacing w:val="-4"/>
          <w:sz w:val="28"/>
          <w:szCs w:val="28"/>
          <w:lang w:val="vi-VN"/>
        </w:rPr>
      </w:pPr>
      <w:r w:rsidRPr="00481202">
        <w:rPr>
          <w:spacing w:val="-6"/>
          <w:sz w:val="28"/>
          <w:szCs w:val="28"/>
          <w:lang w:val="vi-VN"/>
        </w:rPr>
        <w:t>1.4. H</w:t>
      </w:r>
      <w:r w:rsidRPr="00EC6E36">
        <w:rPr>
          <w:spacing w:val="-6"/>
          <w:sz w:val="28"/>
          <w:szCs w:val="28"/>
          <w:lang w:val="vi-VN"/>
        </w:rPr>
        <w:t>oạt động nghiệp vụ lưu trữ</w:t>
      </w:r>
    </w:p>
    <w:p w14:paraId="626DD644" w14:textId="77777777" w:rsidR="00E8201C" w:rsidRPr="00481202" w:rsidRDefault="007257EE" w:rsidP="00336B69">
      <w:pPr>
        <w:spacing w:before="60" w:after="60"/>
        <w:ind w:firstLine="709"/>
        <w:jc w:val="both"/>
        <w:rPr>
          <w:spacing w:val="-4"/>
          <w:sz w:val="28"/>
          <w:szCs w:val="28"/>
          <w:lang w:val="vi-VN"/>
        </w:rPr>
      </w:pPr>
      <w:r w:rsidRPr="00481202">
        <w:rPr>
          <w:spacing w:val="-4"/>
          <w:sz w:val="28"/>
          <w:szCs w:val="28"/>
          <w:lang w:val="vi-VN"/>
        </w:rPr>
        <w:t>a.</w:t>
      </w:r>
      <w:r w:rsidR="00E8201C" w:rsidRPr="00EC6E36">
        <w:rPr>
          <w:spacing w:val="-4"/>
          <w:sz w:val="28"/>
          <w:szCs w:val="28"/>
          <w:lang w:val="vi-VN"/>
        </w:rPr>
        <w:t xml:space="preserve"> Công tác thu thập, bổ sung, chỉnh lý tài liệu lưu trữ</w:t>
      </w:r>
    </w:p>
    <w:p w14:paraId="2AC1D0F0" w14:textId="77777777" w:rsidR="001B7E1D" w:rsidRPr="00EC6E36" w:rsidRDefault="007257EE" w:rsidP="00336B69">
      <w:pPr>
        <w:spacing w:before="60" w:after="60"/>
        <w:ind w:firstLine="709"/>
        <w:jc w:val="both"/>
        <w:rPr>
          <w:spacing w:val="-4"/>
          <w:sz w:val="28"/>
          <w:szCs w:val="28"/>
          <w:lang w:val="vi-VN"/>
        </w:rPr>
      </w:pPr>
      <w:r w:rsidRPr="00481202">
        <w:rPr>
          <w:spacing w:val="-4"/>
          <w:sz w:val="28"/>
          <w:szCs w:val="28"/>
          <w:lang w:val="vi-VN"/>
        </w:rPr>
        <w:t>b.</w:t>
      </w:r>
      <w:r w:rsidR="001B7E1D" w:rsidRPr="00EC6E36">
        <w:rPr>
          <w:spacing w:val="-4"/>
          <w:sz w:val="28"/>
          <w:szCs w:val="28"/>
          <w:lang w:val="vi-VN"/>
        </w:rPr>
        <w:t xml:space="preserve"> Công tác xác định giá trị tài liệu, hủy tài liệu hết giá trị;</w:t>
      </w:r>
    </w:p>
    <w:p w14:paraId="68793FAE" w14:textId="77777777" w:rsidR="001B7E1D" w:rsidRPr="00481202" w:rsidRDefault="007257EE" w:rsidP="00E8201C">
      <w:pPr>
        <w:spacing w:before="60" w:after="60"/>
        <w:ind w:firstLine="709"/>
        <w:jc w:val="both"/>
        <w:rPr>
          <w:spacing w:val="-4"/>
          <w:sz w:val="28"/>
          <w:szCs w:val="28"/>
          <w:lang w:val="vi-VN"/>
        </w:rPr>
      </w:pPr>
      <w:r w:rsidRPr="00481202">
        <w:rPr>
          <w:spacing w:val="-4"/>
          <w:sz w:val="28"/>
          <w:szCs w:val="28"/>
          <w:lang w:val="vi-VN"/>
        </w:rPr>
        <w:t>c.</w:t>
      </w:r>
      <w:r w:rsidR="001B7E1D" w:rsidRPr="00EC6E36">
        <w:rPr>
          <w:spacing w:val="-4"/>
          <w:sz w:val="28"/>
          <w:szCs w:val="28"/>
          <w:lang w:val="vi-VN"/>
        </w:rPr>
        <w:t xml:space="preserve"> Công tác bảo quản, thống kê, tổ chức khai thác sử dụng tài liệu lưu trữ</w:t>
      </w:r>
      <w:r w:rsidR="001B7E1D" w:rsidRPr="00481202">
        <w:rPr>
          <w:spacing w:val="-4"/>
          <w:sz w:val="28"/>
          <w:szCs w:val="28"/>
          <w:lang w:val="vi-VN"/>
        </w:rPr>
        <w:t>.</w:t>
      </w:r>
    </w:p>
    <w:p w14:paraId="47323DCB" w14:textId="5CDCA553" w:rsidR="001F4556" w:rsidRPr="00EC6E36" w:rsidRDefault="007257EE" w:rsidP="00336B69">
      <w:pPr>
        <w:spacing w:before="60" w:after="60"/>
        <w:ind w:firstLine="709"/>
        <w:jc w:val="both"/>
        <w:rPr>
          <w:sz w:val="28"/>
          <w:szCs w:val="28"/>
          <w:lang w:val="vi-VN"/>
        </w:rPr>
      </w:pPr>
      <w:r>
        <w:rPr>
          <w:sz w:val="28"/>
          <w:szCs w:val="28"/>
          <w:lang w:val="vi-VN"/>
        </w:rPr>
        <w:t>1.</w:t>
      </w:r>
      <w:r w:rsidR="00350964" w:rsidRPr="00481202">
        <w:rPr>
          <w:sz w:val="28"/>
          <w:szCs w:val="28"/>
          <w:lang w:val="vi-VN"/>
        </w:rPr>
        <w:t>5</w:t>
      </w:r>
      <w:r w:rsidR="00A12950" w:rsidRPr="00EC6E36">
        <w:rPr>
          <w:sz w:val="28"/>
          <w:szCs w:val="28"/>
          <w:lang w:val="vi-VN"/>
        </w:rPr>
        <w:t>. Hiện đại hóa công tác văn thư, lưu trữ</w:t>
      </w:r>
    </w:p>
    <w:p w14:paraId="6D796D89" w14:textId="77777777" w:rsidR="002A1C0E" w:rsidRPr="00EC6E36" w:rsidRDefault="00A12950" w:rsidP="00336B69">
      <w:pPr>
        <w:spacing w:before="60" w:after="60"/>
        <w:ind w:firstLine="709"/>
        <w:jc w:val="both"/>
        <w:rPr>
          <w:sz w:val="28"/>
          <w:szCs w:val="28"/>
          <w:lang w:val="vi-VN"/>
        </w:rPr>
      </w:pPr>
      <w:r w:rsidRPr="00EC6E36">
        <w:rPr>
          <w:sz w:val="28"/>
          <w:szCs w:val="28"/>
          <w:lang w:val="vi-VN"/>
        </w:rPr>
        <w:t>- Tiếp tục đẩy mạnh ứng dụng công nghệ thông tin trong công tác văn thư, lưu trữ</w:t>
      </w:r>
      <w:r w:rsidR="005E6126" w:rsidRPr="00481202">
        <w:rPr>
          <w:sz w:val="28"/>
          <w:szCs w:val="28"/>
          <w:lang w:val="vi-VN"/>
        </w:rPr>
        <w:t xml:space="preserve"> </w:t>
      </w:r>
      <w:r w:rsidR="002660C6" w:rsidRPr="00481202">
        <w:rPr>
          <w:sz w:val="28"/>
          <w:szCs w:val="28"/>
          <w:lang w:val="vi-VN"/>
        </w:rPr>
        <w:t xml:space="preserve">theo các mục tiêu </w:t>
      </w:r>
      <w:r w:rsidR="006A5F4B" w:rsidRPr="00EC6E36">
        <w:rPr>
          <w:sz w:val="28"/>
          <w:szCs w:val="28"/>
          <w:lang w:val="vi-VN"/>
        </w:rPr>
        <w:t>thực hiện</w:t>
      </w:r>
      <w:r w:rsidR="005E6126" w:rsidRPr="00481202">
        <w:rPr>
          <w:sz w:val="28"/>
          <w:szCs w:val="28"/>
          <w:lang w:val="vi-VN"/>
        </w:rPr>
        <w:t xml:space="preserve"> </w:t>
      </w:r>
      <w:r w:rsidR="006A5F4B" w:rsidRPr="00EC6E36">
        <w:rPr>
          <w:sz w:val="28"/>
          <w:szCs w:val="28"/>
          <w:lang w:val="vi-VN"/>
        </w:rPr>
        <w:t>chuyển đổi số, phát triển chính quyền số, thúc đẩy cải c</w:t>
      </w:r>
      <w:r w:rsidR="005E6126">
        <w:rPr>
          <w:sz w:val="28"/>
          <w:szCs w:val="28"/>
          <w:lang w:val="vi-VN"/>
        </w:rPr>
        <w:t>ách hành chính trên địa bàn</w:t>
      </w:r>
      <w:r w:rsidR="005E6126" w:rsidRPr="00481202">
        <w:rPr>
          <w:sz w:val="28"/>
          <w:szCs w:val="28"/>
          <w:lang w:val="vi-VN"/>
        </w:rPr>
        <w:t xml:space="preserve"> huyện</w:t>
      </w:r>
      <w:r w:rsidR="006A5F4B" w:rsidRPr="00EC6E36">
        <w:rPr>
          <w:sz w:val="28"/>
          <w:szCs w:val="28"/>
          <w:lang w:val="vi-VN"/>
        </w:rPr>
        <w:t>.</w:t>
      </w:r>
    </w:p>
    <w:p w14:paraId="666C03F9" w14:textId="6D9E67C2" w:rsidR="002A1C0E" w:rsidRPr="00EC6E36" w:rsidRDefault="006A5F4B" w:rsidP="00336B69">
      <w:pPr>
        <w:spacing w:before="60" w:after="60"/>
        <w:ind w:firstLine="709"/>
        <w:jc w:val="both"/>
        <w:rPr>
          <w:spacing w:val="2"/>
          <w:sz w:val="28"/>
          <w:szCs w:val="28"/>
          <w:shd w:val="clear" w:color="auto" w:fill="FFFFFF"/>
          <w:lang w:val="vi-VN"/>
        </w:rPr>
      </w:pPr>
      <w:r w:rsidRPr="00EC6E36">
        <w:rPr>
          <w:spacing w:val="2"/>
          <w:sz w:val="28"/>
          <w:szCs w:val="28"/>
          <w:lang w:val="vi-VN"/>
        </w:rPr>
        <w:t>- T</w:t>
      </w:r>
      <w:r w:rsidR="002A1C0E" w:rsidRPr="00EC6E36">
        <w:rPr>
          <w:spacing w:val="2"/>
          <w:sz w:val="28"/>
          <w:szCs w:val="28"/>
          <w:lang w:val="vi-VN"/>
        </w:rPr>
        <w:t>hực hiện nghiêm túc việc lập hồ sơ điện tử trên phần mềm Hồ sơ công việc</w:t>
      </w:r>
      <w:r w:rsidR="005E6126">
        <w:rPr>
          <w:spacing w:val="2"/>
          <w:sz w:val="28"/>
          <w:szCs w:val="28"/>
          <w:lang w:val="vi-VN"/>
        </w:rPr>
        <w:t xml:space="preserve"> đảm bảo</w:t>
      </w:r>
      <w:r w:rsidR="005F6A3D">
        <w:rPr>
          <w:spacing w:val="2"/>
          <w:sz w:val="28"/>
          <w:szCs w:val="28"/>
          <w:lang w:val="vi-VN"/>
        </w:rPr>
        <w:t xml:space="preserve"> </w:t>
      </w:r>
      <w:r w:rsidR="00350964" w:rsidRPr="00481202">
        <w:rPr>
          <w:spacing w:val="2"/>
          <w:sz w:val="28"/>
          <w:szCs w:val="28"/>
          <w:lang w:val="vi-VN"/>
        </w:rPr>
        <w:t>6</w:t>
      </w:r>
      <w:r w:rsidRPr="00EC6E36">
        <w:rPr>
          <w:spacing w:val="2"/>
          <w:sz w:val="28"/>
          <w:szCs w:val="28"/>
          <w:lang w:val="vi-VN"/>
        </w:rPr>
        <w:t>0% hồ sơ công việc (trừ hồ sơ công việc thuộc phạm vi bí mật nhà nước và hồ sơ có thành phần tài liệu phức tạp như khổ giấy lớn hoặc đóng quyển dày</w:t>
      </w:r>
      <w:r w:rsidR="00A56794" w:rsidRPr="00481202">
        <w:rPr>
          <w:spacing w:val="2"/>
          <w:sz w:val="28"/>
          <w:szCs w:val="28"/>
          <w:lang w:val="vi-VN"/>
        </w:rPr>
        <w:t>)</w:t>
      </w:r>
      <w:r w:rsidR="002A1C0E" w:rsidRPr="00EC6E36">
        <w:rPr>
          <w:spacing w:val="2"/>
          <w:sz w:val="28"/>
          <w:szCs w:val="28"/>
          <w:shd w:val="clear" w:color="auto" w:fill="FFFFFF"/>
          <w:lang w:val="vi-VN"/>
        </w:rPr>
        <w:t>.</w:t>
      </w:r>
    </w:p>
    <w:p w14:paraId="58E1542D" w14:textId="147F8E38" w:rsidR="001F4556" w:rsidRPr="00481202" w:rsidRDefault="007257EE" w:rsidP="00336B69">
      <w:pPr>
        <w:spacing w:before="60" w:after="60"/>
        <w:ind w:firstLine="709"/>
        <w:jc w:val="both"/>
        <w:rPr>
          <w:sz w:val="28"/>
          <w:szCs w:val="28"/>
          <w:lang w:val="vi-VN"/>
        </w:rPr>
      </w:pPr>
      <w:r>
        <w:rPr>
          <w:sz w:val="28"/>
          <w:szCs w:val="28"/>
          <w:lang w:val="vi-VN"/>
        </w:rPr>
        <w:t>1.</w:t>
      </w:r>
      <w:r w:rsidR="00350964" w:rsidRPr="00481202">
        <w:rPr>
          <w:sz w:val="28"/>
          <w:szCs w:val="28"/>
          <w:lang w:val="vi-VN"/>
        </w:rPr>
        <w:t>6</w:t>
      </w:r>
      <w:r w:rsidR="00A12950" w:rsidRPr="00EC6E36">
        <w:rPr>
          <w:sz w:val="28"/>
          <w:szCs w:val="28"/>
          <w:lang w:val="vi-VN"/>
        </w:rPr>
        <w:t>. Quản l</w:t>
      </w:r>
      <w:r w:rsidR="005E6126">
        <w:rPr>
          <w:sz w:val="28"/>
          <w:szCs w:val="28"/>
          <w:lang w:val="vi-VN"/>
        </w:rPr>
        <w:t>ý tài liệu tại Lưu trữ cơ quan</w:t>
      </w:r>
    </w:p>
    <w:p w14:paraId="576731B1" w14:textId="77777777" w:rsidR="001F4556" w:rsidRPr="00EC6E36" w:rsidRDefault="00A12950" w:rsidP="00336B69">
      <w:pPr>
        <w:spacing w:before="60" w:after="60"/>
        <w:ind w:firstLine="709"/>
        <w:jc w:val="both"/>
        <w:rPr>
          <w:sz w:val="28"/>
          <w:szCs w:val="28"/>
          <w:lang w:val="vi-VN"/>
        </w:rPr>
      </w:pPr>
      <w:r w:rsidRPr="00EC6E36">
        <w:rPr>
          <w:sz w:val="28"/>
          <w:szCs w:val="28"/>
          <w:lang w:val="vi-VN"/>
        </w:rPr>
        <w:t>Tăng cường chỉ đạo, hướng dẫn các tổ chức, cá nhân thuộc phạm vi quản lý</w:t>
      </w:r>
      <w:r w:rsidR="00A94314" w:rsidRPr="00481202">
        <w:rPr>
          <w:sz w:val="28"/>
          <w:szCs w:val="28"/>
          <w:lang w:val="vi-VN"/>
        </w:rPr>
        <w:t xml:space="preserve"> thực hiện</w:t>
      </w:r>
      <w:r w:rsidRPr="00EC6E36">
        <w:rPr>
          <w:sz w:val="28"/>
          <w:szCs w:val="28"/>
          <w:lang w:val="vi-VN"/>
        </w:rPr>
        <w:t xml:space="preserve"> lập hồ sơ công việc</w:t>
      </w:r>
      <w:r w:rsidR="00A94314" w:rsidRPr="00481202">
        <w:rPr>
          <w:sz w:val="28"/>
          <w:szCs w:val="28"/>
          <w:lang w:val="vi-VN"/>
        </w:rPr>
        <w:t>,</w:t>
      </w:r>
      <w:r w:rsidRPr="00EC6E36">
        <w:rPr>
          <w:sz w:val="28"/>
          <w:szCs w:val="28"/>
          <w:lang w:val="vi-VN"/>
        </w:rPr>
        <w:t xml:space="preserve"> thống kê mục lục tài liệu để giao nộp vào Lưu trữ cơ quan</w:t>
      </w:r>
      <w:r w:rsidR="00ED5F0D" w:rsidRPr="00481202">
        <w:rPr>
          <w:sz w:val="28"/>
          <w:szCs w:val="28"/>
          <w:lang w:val="vi-VN"/>
        </w:rPr>
        <w:t>, đơn vị</w:t>
      </w:r>
      <w:r w:rsidRPr="00EC6E36">
        <w:rPr>
          <w:sz w:val="28"/>
          <w:szCs w:val="28"/>
          <w:lang w:val="vi-VN"/>
        </w:rPr>
        <w:t xml:space="preserve"> </w:t>
      </w:r>
      <w:r w:rsidR="00A94314" w:rsidRPr="00481202">
        <w:rPr>
          <w:sz w:val="28"/>
          <w:szCs w:val="28"/>
          <w:lang w:val="vi-VN"/>
        </w:rPr>
        <w:t>và</w:t>
      </w:r>
      <w:r w:rsidRPr="00EC6E36">
        <w:rPr>
          <w:sz w:val="28"/>
          <w:szCs w:val="28"/>
          <w:lang w:val="vi-VN"/>
        </w:rPr>
        <w:t xml:space="preserve"> tiêu huỷ tài liệu </w:t>
      </w:r>
      <w:r w:rsidR="00A94314" w:rsidRPr="00481202">
        <w:rPr>
          <w:sz w:val="28"/>
          <w:szCs w:val="28"/>
          <w:lang w:val="vi-VN"/>
        </w:rPr>
        <w:t xml:space="preserve">lưu trữ </w:t>
      </w:r>
      <w:r w:rsidRPr="00EC6E36">
        <w:rPr>
          <w:sz w:val="28"/>
          <w:szCs w:val="28"/>
          <w:lang w:val="vi-VN"/>
        </w:rPr>
        <w:t>hết giá trị theo quy định của pháp luật.</w:t>
      </w:r>
    </w:p>
    <w:p w14:paraId="2CEA29FF" w14:textId="4B75495B" w:rsidR="00C55429" w:rsidRPr="00EC6E36" w:rsidRDefault="007257EE" w:rsidP="00336B69">
      <w:pPr>
        <w:spacing w:before="60" w:after="60"/>
        <w:ind w:firstLine="709"/>
        <w:jc w:val="both"/>
        <w:rPr>
          <w:sz w:val="28"/>
          <w:szCs w:val="28"/>
          <w:lang w:val="vi-VN"/>
        </w:rPr>
      </w:pPr>
      <w:r>
        <w:rPr>
          <w:sz w:val="28"/>
          <w:szCs w:val="28"/>
          <w:lang w:val="vi-VN"/>
        </w:rPr>
        <w:t>1.</w:t>
      </w:r>
      <w:r w:rsidR="00350964" w:rsidRPr="00481202">
        <w:rPr>
          <w:sz w:val="28"/>
          <w:szCs w:val="28"/>
          <w:lang w:val="vi-VN"/>
        </w:rPr>
        <w:t>7</w:t>
      </w:r>
      <w:r w:rsidR="00A12950" w:rsidRPr="00EC6E36">
        <w:rPr>
          <w:sz w:val="28"/>
          <w:szCs w:val="28"/>
          <w:lang w:val="vi-VN"/>
        </w:rPr>
        <w:t>. Bố trí kinh phí để thực hiện công tác văn thư, hoạt động lưu trữ</w:t>
      </w:r>
    </w:p>
    <w:p w14:paraId="2E59D52F" w14:textId="77777777" w:rsidR="00CC19A0" w:rsidRPr="00481202" w:rsidRDefault="00A12950" w:rsidP="00336B69">
      <w:pPr>
        <w:spacing w:before="60" w:after="60"/>
        <w:ind w:firstLine="709"/>
        <w:jc w:val="both"/>
        <w:rPr>
          <w:sz w:val="28"/>
          <w:szCs w:val="28"/>
          <w:lang w:val="vi-VN"/>
        </w:rPr>
      </w:pPr>
      <w:r w:rsidRPr="00EC6E36">
        <w:rPr>
          <w:sz w:val="28"/>
          <w:szCs w:val="28"/>
          <w:lang w:val="vi-VN"/>
        </w:rPr>
        <w:t>Bố trí kinh phí đảm bảo cho công tác văn thư</w:t>
      </w:r>
      <w:r w:rsidR="000C105B" w:rsidRPr="00481202">
        <w:rPr>
          <w:sz w:val="28"/>
          <w:szCs w:val="28"/>
          <w:lang w:val="vi-VN"/>
        </w:rPr>
        <w:t xml:space="preserve"> </w:t>
      </w:r>
      <w:r w:rsidRPr="00EC6E36">
        <w:rPr>
          <w:sz w:val="28"/>
          <w:szCs w:val="28"/>
          <w:lang w:val="vi-VN"/>
        </w:rPr>
        <w:t>theo quy định tại Điều 36 Nghị định 30/2020/NĐ-CP của Chính phủ; kinh phí cho hoạt động lưu trữ theo quy định tại Điều 39 của Luật Lưu t</w:t>
      </w:r>
      <w:r w:rsidR="007257EE">
        <w:rPr>
          <w:sz w:val="28"/>
          <w:szCs w:val="28"/>
          <w:lang w:val="vi-VN"/>
        </w:rPr>
        <w:t xml:space="preserve">rữ. Chỉ đạo các cơ quan, </w:t>
      </w:r>
      <w:r w:rsidR="007257EE" w:rsidRPr="00481202">
        <w:rPr>
          <w:sz w:val="28"/>
          <w:szCs w:val="28"/>
          <w:lang w:val="vi-VN"/>
        </w:rPr>
        <w:t>đơn vị</w:t>
      </w:r>
      <w:r w:rsidRPr="00EC6E36">
        <w:rPr>
          <w:sz w:val="28"/>
          <w:szCs w:val="28"/>
          <w:lang w:val="vi-VN"/>
        </w:rPr>
        <w:t xml:space="preserve"> thuộc phạm vi quản lý bố trí kho lưu trữ đủ diện tích và các điều kiện bảo quản an toàn tài liệu theo quy định</w:t>
      </w:r>
      <w:r w:rsidR="00C55429" w:rsidRPr="00EC6E36">
        <w:rPr>
          <w:sz w:val="28"/>
          <w:szCs w:val="28"/>
          <w:lang w:val="vi-VN"/>
        </w:rPr>
        <w:t xml:space="preserve"> của pháp luật</w:t>
      </w:r>
      <w:r w:rsidRPr="00EC6E36">
        <w:rPr>
          <w:sz w:val="28"/>
          <w:szCs w:val="28"/>
          <w:lang w:val="vi-VN"/>
        </w:rPr>
        <w:t>.</w:t>
      </w:r>
    </w:p>
    <w:p w14:paraId="475432BB" w14:textId="77777777" w:rsidR="00B00C84" w:rsidRPr="00EC6E36" w:rsidRDefault="00A12950" w:rsidP="00336B69">
      <w:pPr>
        <w:pStyle w:val="NormalWeb"/>
        <w:shd w:val="clear" w:color="auto" w:fill="FFFFFF"/>
        <w:spacing w:before="60" w:after="60" w:line="240" w:lineRule="auto"/>
        <w:ind w:firstLine="709"/>
        <w:rPr>
          <w:b/>
          <w:sz w:val="28"/>
          <w:szCs w:val="28"/>
          <w:lang w:val="vi-VN"/>
        </w:rPr>
      </w:pPr>
      <w:r w:rsidRPr="00EC6E36">
        <w:rPr>
          <w:b/>
          <w:sz w:val="28"/>
          <w:szCs w:val="28"/>
          <w:lang w:val="vi-VN"/>
        </w:rPr>
        <w:t>2. Nhiệm vụ trọng tâm</w:t>
      </w:r>
    </w:p>
    <w:p w14:paraId="042B14CB" w14:textId="77777777" w:rsidR="00382644" w:rsidRPr="00EC6E36" w:rsidRDefault="007F245A" w:rsidP="00336B69">
      <w:pPr>
        <w:shd w:val="clear" w:color="auto" w:fill="FFFFFF"/>
        <w:spacing w:before="60" w:after="60"/>
        <w:ind w:right="57" w:firstLine="709"/>
        <w:jc w:val="both"/>
        <w:rPr>
          <w:sz w:val="28"/>
          <w:szCs w:val="28"/>
          <w:lang w:val="sv-SE"/>
        </w:rPr>
      </w:pPr>
      <w:r w:rsidRPr="00481202">
        <w:rPr>
          <w:sz w:val="28"/>
          <w:szCs w:val="28"/>
          <w:lang w:val="vi-VN"/>
        </w:rPr>
        <w:t xml:space="preserve">- </w:t>
      </w:r>
      <w:r w:rsidR="00382644" w:rsidRPr="00EC6E36">
        <w:rPr>
          <w:sz w:val="28"/>
          <w:szCs w:val="28"/>
          <w:lang w:val="vi-VN"/>
        </w:rPr>
        <w:t xml:space="preserve">Triển khai </w:t>
      </w:r>
      <w:r w:rsidR="00382644" w:rsidRPr="00EC6E36">
        <w:rPr>
          <w:bCs/>
          <w:sz w:val="28"/>
          <w:szCs w:val="28"/>
          <w:lang w:val="vi-VN"/>
        </w:rPr>
        <w:t>Kế hoạch số 299/KH-UBND ngày 05/8/2020 của UBND tỉnh</w:t>
      </w:r>
      <w:r w:rsidR="00115726" w:rsidRPr="00481202">
        <w:rPr>
          <w:bCs/>
          <w:sz w:val="28"/>
          <w:szCs w:val="28"/>
          <w:lang w:val="vi-VN"/>
        </w:rPr>
        <w:t xml:space="preserve"> và </w:t>
      </w:r>
      <w:r w:rsidR="00115726" w:rsidRPr="00481202">
        <w:rPr>
          <w:sz w:val="28"/>
          <w:szCs w:val="28"/>
          <w:lang w:val="vi-VN"/>
        </w:rPr>
        <w:t xml:space="preserve">Kế hoạch số 2523/KH-UBND ngày 14/9/2021 của UBND huyện </w:t>
      </w:r>
      <w:r w:rsidR="00382644" w:rsidRPr="00EC6E36">
        <w:rPr>
          <w:bCs/>
          <w:sz w:val="28"/>
          <w:szCs w:val="28"/>
          <w:lang w:val="vi-VN"/>
        </w:rPr>
        <w:t>về thực hiện</w:t>
      </w:r>
      <w:r w:rsidR="00382644" w:rsidRPr="00EC6E36">
        <w:rPr>
          <w:bCs/>
          <w:sz w:val="28"/>
          <w:szCs w:val="28"/>
          <w:lang w:val="sv-SE"/>
        </w:rPr>
        <w:t xml:space="preserve"> Đề án “</w:t>
      </w:r>
      <w:r w:rsidR="00382644" w:rsidRPr="00EC6E36">
        <w:rPr>
          <w:sz w:val="28"/>
          <w:szCs w:val="28"/>
          <w:lang w:val="sv-SE"/>
        </w:rPr>
        <w:t>Lưu trữ tài liệu điện tử của các cơ quan Nhà nước giai đoạn 2020 - 2025”</w:t>
      </w:r>
      <w:r w:rsidR="00EB4CDD" w:rsidRPr="00EC6E36">
        <w:rPr>
          <w:sz w:val="28"/>
          <w:szCs w:val="28"/>
          <w:lang w:val="sv-SE"/>
        </w:rPr>
        <w:t>.</w:t>
      </w:r>
    </w:p>
    <w:p w14:paraId="45AB2A46" w14:textId="77777777" w:rsidR="00616DB0" w:rsidRPr="00EC6E36" w:rsidRDefault="00160EB5" w:rsidP="00336B69">
      <w:pPr>
        <w:pStyle w:val="NormalWeb"/>
        <w:shd w:val="clear" w:color="auto" w:fill="FFFFFF"/>
        <w:spacing w:before="60" w:after="60" w:line="240" w:lineRule="auto"/>
        <w:ind w:firstLine="709"/>
        <w:jc w:val="both"/>
        <w:rPr>
          <w:sz w:val="28"/>
          <w:szCs w:val="28"/>
          <w:lang w:val="vi-VN"/>
        </w:rPr>
      </w:pPr>
      <w:r w:rsidRPr="00EC6E36">
        <w:rPr>
          <w:b/>
          <w:bCs/>
          <w:sz w:val="28"/>
          <w:szCs w:val="28"/>
          <w:lang w:val="vi-VN"/>
        </w:rPr>
        <w:t xml:space="preserve">III. </w:t>
      </w:r>
      <w:r w:rsidR="00E45B08" w:rsidRPr="00EC6E36">
        <w:rPr>
          <w:b/>
          <w:bCs/>
          <w:sz w:val="28"/>
          <w:szCs w:val="28"/>
          <w:lang w:val="vi-VN"/>
        </w:rPr>
        <w:t>TỔ CHỨC THỰC HIỆN</w:t>
      </w:r>
    </w:p>
    <w:p w14:paraId="51ADD48E" w14:textId="5E27BE86" w:rsidR="002D2304" w:rsidRPr="00481202" w:rsidRDefault="002D2304" w:rsidP="007674FA">
      <w:pPr>
        <w:pStyle w:val="NormalWeb"/>
        <w:shd w:val="clear" w:color="auto" w:fill="FFFFFF"/>
        <w:spacing w:before="60" w:after="60" w:line="240" w:lineRule="auto"/>
        <w:ind w:firstLine="709"/>
        <w:jc w:val="both"/>
        <w:rPr>
          <w:sz w:val="28"/>
          <w:szCs w:val="28"/>
          <w:lang w:val="sv-SE"/>
        </w:rPr>
      </w:pPr>
      <w:r w:rsidRPr="00481202">
        <w:rPr>
          <w:sz w:val="28"/>
          <w:szCs w:val="28"/>
          <w:lang w:val="sv-SE"/>
        </w:rPr>
        <w:lastRenderedPageBreak/>
        <w:t>- Tiếp tục triển khai</w:t>
      </w:r>
      <w:r w:rsidR="007D597C" w:rsidRPr="00481202">
        <w:rPr>
          <w:sz w:val="28"/>
          <w:szCs w:val="28"/>
          <w:lang w:val="sv-SE"/>
        </w:rPr>
        <w:t xml:space="preserve"> </w:t>
      </w:r>
      <w:r w:rsidRPr="00481202">
        <w:rPr>
          <w:sz w:val="28"/>
          <w:szCs w:val="28"/>
          <w:lang w:val="sv-SE"/>
        </w:rPr>
        <w:t>tổ chức thực hiện nghiệm túc Nghị định 30/2020/NĐ-CP ngày 3/5/2020 về công tác văn thư và các văn bản liên quan.</w:t>
      </w:r>
    </w:p>
    <w:p w14:paraId="3A88EE3B" w14:textId="77777777" w:rsidR="00577DD0" w:rsidRPr="00481202" w:rsidRDefault="005E6126" w:rsidP="00336B69">
      <w:pPr>
        <w:pStyle w:val="BodyText"/>
        <w:spacing w:before="60" w:after="60"/>
        <w:ind w:firstLine="709"/>
        <w:jc w:val="both"/>
        <w:rPr>
          <w:bCs/>
          <w:noProof/>
          <w:sz w:val="28"/>
          <w:szCs w:val="28"/>
          <w:lang w:val="sv-SE"/>
        </w:rPr>
      </w:pPr>
      <w:r w:rsidRPr="00481202">
        <w:rPr>
          <w:bCs/>
          <w:noProof/>
          <w:sz w:val="28"/>
          <w:szCs w:val="28"/>
          <w:lang w:val="sv-SE"/>
        </w:rPr>
        <w:t>-</w:t>
      </w:r>
      <w:r w:rsidR="00EE5B73" w:rsidRPr="00481202">
        <w:rPr>
          <w:bCs/>
          <w:noProof/>
          <w:sz w:val="28"/>
          <w:szCs w:val="28"/>
          <w:lang w:val="sv-SE"/>
        </w:rPr>
        <w:t xml:space="preserve"> </w:t>
      </w:r>
      <w:r w:rsidRPr="00481202">
        <w:rPr>
          <w:bCs/>
          <w:noProof/>
          <w:sz w:val="28"/>
          <w:szCs w:val="28"/>
          <w:lang w:val="sv-SE"/>
        </w:rPr>
        <w:t>T</w:t>
      </w:r>
      <w:r w:rsidR="00EE5B73" w:rsidRPr="00EC6E36">
        <w:rPr>
          <w:bCs/>
          <w:noProof/>
          <w:sz w:val="28"/>
          <w:szCs w:val="28"/>
          <w:lang w:val="vi-VN"/>
        </w:rPr>
        <w:t>hực hiện chế độ báo cáo định kỳ, đột xuất theo quy định, đảm bảo chất lượng, đúng tiến độ.</w:t>
      </w:r>
      <w:bookmarkStart w:id="1" w:name="_GoBack"/>
      <w:bookmarkEnd w:id="1"/>
    </w:p>
    <w:p w14:paraId="666A611D" w14:textId="1998B40B" w:rsidR="007D597C" w:rsidRPr="00481202" w:rsidRDefault="007D597C" w:rsidP="00847A16">
      <w:pPr>
        <w:pStyle w:val="NormalWeb"/>
        <w:shd w:val="clear" w:color="auto" w:fill="FFFFFF"/>
        <w:spacing w:line="240" w:lineRule="auto"/>
        <w:ind w:firstLine="709"/>
        <w:jc w:val="both"/>
        <w:rPr>
          <w:sz w:val="28"/>
          <w:szCs w:val="28"/>
          <w:lang w:val="sv-SE"/>
        </w:rPr>
      </w:pPr>
      <w:r w:rsidRPr="00481202">
        <w:rPr>
          <w:sz w:val="28"/>
          <w:szCs w:val="28"/>
          <w:lang w:val="sv-SE"/>
        </w:rPr>
        <w:t>Trên đây là kế hoạch thực hiện công tác văn thư lưu trữ năm 2024 của UBND xã.</w:t>
      </w:r>
      <w:r w:rsidR="00862596">
        <w:rPr>
          <w:sz w:val="28"/>
          <w:szCs w:val="28"/>
          <w:lang w:val="sv-SE"/>
        </w:rPr>
        <w:t>/.</w:t>
      </w:r>
    </w:p>
    <w:tbl>
      <w:tblPr>
        <w:tblW w:w="0" w:type="auto"/>
        <w:tblLook w:val="01E0" w:firstRow="1" w:lastRow="1" w:firstColumn="1" w:lastColumn="1" w:noHBand="0" w:noVBand="0"/>
      </w:tblPr>
      <w:tblGrid>
        <w:gridCol w:w="4644"/>
        <w:gridCol w:w="4644"/>
      </w:tblGrid>
      <w:tr w:rsidR="00D60B88" w:rsidRPr="00794942" w14:paraId="728F04D2" w14:textId="77777777" w:rsidTr="00CC0CAC">
        <w:tc>
          <w:tcPr>
            <w:tcW w:w="4644" w:type="dxa"/>
          </w:tcPr>
          <w:p w14:paraId="0497A6E9" w14:textId="77777777" w:rsidR="00D60B88" w:rsidRPr="00794942" w:rsidRDefault="00D60B88" w:rsidP="00346C71">
            <w:pPr>
              <w:jc w:val="both"/>
              <w:rPr>
                <w:szCs w:val="28"/>
                <w:lang w:val="vi-VN"/>
              </w:rPr>
            </w:pPr>
            <w:r w:rsidRPr="00794942">
              <w:rPr>
                <w:b/>
                <w:i/>
                <w:szCs w:val="28"/>
                <w:lang w:val="vi-VN"/>
              </w:rPr>
              <w:t>Nơi nhận</w:t>
            </w:r>
            <w:r w:rsidRPr="00794942">
              <w:rPr>
                <w:szCs w:val="28"/>
                <w:lang w:val="vi-VN"/>
              </w:rPr>
              <w:t>:</w:t>
            </w:r>
          </w:p>
          <w:p w14:paraId="48EAF842" w14:textId="78765FEF" w:rsidR="00D60B88" w:rsidRPr="00481202" w:rsidRDefault="00273372">
            <w:pPr>
              <w:jc w:val="both"/>
              <w:rPr>
                <w:sz w:val="22"/>
                <w:szCs w:val="22"/>
                <w:lang w:val="sv-SE"/>
              </w:rPr>
            </w:pPr>
            <w:r>
              <w:rPr>
                <w:sz w:val="22"/>
                <w:szCs w:val="22"/>
                <w:lang w:val="vi-VN"/>
              </w:rPr>
              <w:t xml:space="preserve">- </w:t>
            </w:r>
            <w:r w:rsidR="007D597C" w:rsidRPr="00481202">
              <w:rPr>
                <w:sz w:val="22"/>
                <w:szCs w:val="22"/>
                <w:lang w:val="sv-SE"/>
              </w:rPr>
              <w:t>Phòng Nội vụ</w:t>
            </w:r>
            <w:r w:rsidR="00D60B88" w:rsidRPr="00794942">
              <w:rPr>
                <w:sz w:val="22"/>
                <w:szCs w:val="22"/>
                <w:lang w:val="vi-VN"/>
              </w:rPr>
              <w:t>;</w:t>
            </w:r>
          </w:p>
          <w:p w14:paraId="7942DDFB" w14:textId="5775AB5A" w:rsidR="00D60B88" w:rsidRPr="00794942" w:rsidRDefault="00D60B88">
            <w:pPr>
              <w:jc w:val="both"/>
              <w:rPr>
                <w:sz w:val="22"/>
                <w:szCs w:val="22"/>
                <w:lang w:val="vi-VN"/>
              </w:rPr>
            </w:pPr>
            <w:r w:rsidRPr="00794942">
              <w:rPr>
                <w:sz w:val="22"/>
                <w:szCs w:val="22"/>
                <w:lang w:val="vi-VN"/>
              </w:rPr>
              <w:t xml:space="preserve">- Chủ tịch, </w:t>
            </w:r>
            <w:r w:rsidR="00273372">
              <w:rPr>
                <w:sz w:val="22"/>
                <w:szCs w:val="22"/>
                <w:lang w:val="vi-VN"/>
              </w:rPr>
              <w:t xml:space="preserve">các PCT UBND </w:t>
            </w:r>
            <w:r w:rsidR="007D597C" w:rsidRPr="00481202">
              <w:rPr>
                <w:sz w:val="22"/>
                <w:szCs w:val="22"/>
                <w:lang w:val="sv-SE"/>
              </w:rPr>
              <w:t>xã</w:t>
            </w:r>
            <w:r w:rsidRPr="00794942">
              <w:rPr>
                <w:sz w:val="22"/>
                <w:szCs w:val="22"/>
                <w:lang w:val="vi-VN"/>
              </w:rPr>
              <w:t>;</w:t>
            </w:r>
          </w:p>
          <w:p w14:paraId="7F4E1296" w14:textId="31F2A3AA" w:rsidR="00B44F68" w:rsidRPr="00481202" w:rsidRDefault="00CA5FC6" w:rsidP="007D597C">
            <w:pPr>
              <w:jc w:val="both"/>
              <w:rPr>
                <w:sz w:val="22"/>
                <w:szCs w:val="22"/>
                <w:lang w:val="vi-VN"/>
              </w:rPr>
            </w:pPr>
            <w:r w:rsidRPr="00794942">
              <w:rPr>
                <w:sz w:val="22"/>
                <w:szCs w:val="22"/>
                <w:lang w:val="vi-VN"/>
              </w:rPr>
              <w:t xml:space="preserve">- </w:t>
            </w:r>
            <w:r w:rsidR="00847A16">
              <w:rPr>
                <w:sz w:val="22"/>
                <w:szCs w:val="22"/>
              </w:rPr>
              <w:t>Toàn thể cbcc xã</w:t>
            </w:r>
            <w:r w:rsidR="007D597C" w:rsidRPr="00481202">
              <w:rPr>
                <w:sz w:val="22"/>
                <w:szCs w:val="22"/>
                <w:lang w:val="vi-VN"/>
              </w:rPr>
              <w:t>;</w:t>
            </w:r>
          </w:p>
          <w:p w14:paraId="712BF03D" w14:textId="77777777" w:rsidR="00D60B88" w:rsidRPr="00794942" w:rsidRDefault="00273372">
            <w:pPr>
              <w:jc w:val="both"/>
              <w:rPr>
                <w:sz w:val="22"/>
                <w:szCs w:val="22"/>
              </w:rPr>
            </w:pPr>
            <w:r>
              <w:rPr>
                <w:sz w:val="22"/>
                <w:szCs w:val="22"/>
              </w:rPr>
              <w:t>- Lưu: VT, NV</w:t>
            </w:r>
            <w:r w:rsidR="00D60B88" w:rsidRPr="00794942">
              <w:rPr>
                <w:sz w:val="22"/>
                <w:szCs w:val="22"/>
              </w:rPr>
              <w:t>.</w:t>
            </w:r>
          </w:p>
        </w:tc>
        <w:tc>
          <w:tcPr>
            <w:tcW w:w="4644" w:type="dxa"/>
          </w:tcPr>
          <w:p w14:paraId="3DAC35CB" w14:textId="77777777" w:rsidR="00D60B88" w:rsidRPr="00794942" w:rsidRDefault="00D60B88">
            <w:pPr>
              <w:jc w:val="center"/>
              <w:rPr>
                <w:b/>
                <w:sz w:val="26"/>
                <w:szCs w:val="28"/>
              </w:rPr>
            </w:pPr>
            <w:r w:rsidRPr="00794942">
              <w:rPr>
                <w:b/>
                <w:sz w:val="26"/>
                <w:szCs w:val="28"/>
              </w:rPr>
              <w:t xml:space="preserve">TM. </w:t>
            </w:r>
            <w:r w:rsidR="00B44F68" w:rsidRPr="00794942">
              <w:rPr>
                <w:b/>
                <w:sz w:val="26"/>
                <w:szCs w:val="28"/>
              </w:rPr>
              <w:t>ỦY</w:t>
            </w:r>
            <w:r w:rsidRPr="00794942">
              <w:rPr>
                <w:b/>
                <w:sz w:val="26"/>
                <w:szCs w:val="28"/>
              </w:rPr>
              <w:t xml:space="preserve"> BAN NHÂN DÂN</w:t>
            </w:r>
          </w:p>
          <w:p w14:paraId="12987A4D" w14:textId="64F7B06A" w:rsidR="00D60B88" w:rsidRDefault="007D597C">
            <w:pPr>
              <w:jc w:val="center"/>
              <w:rPr>
                <w:b/>
                <w:sz w:val="26"/>
                <w:szCs w:val="28"/>
              </w:rPr>
            </w:pPr>
            <w:r>
              <w:rPr>
                <w:b/>
                <w:sz w:val="26"/>
                <w:szCs w:val="28"/>
              </w:rPr>
              <w:t xml:space="preserve"> </w:t>
            </w:r>
            <w:r w:rsidR="00273372">
              <w:rPr>
                <w:b/>
                <w:sz w:val="26"/>
                <w:szCs w:val="28"/>
              </w:rPr>
              <w:t>CHỦ TỊCH</w:t>
            </w:r>
          </w:p>
          <w:p w14:paraId="7E988F5F" w14:textId="2E066B0C" w:rsidR="00273372" w:rsidRPr="00794942" w:rsidRDefault="007D597C">
            <w:pPr>
              <w:jc w:val="center"/>
              <w:rPr>
                <w:b/>
                <w:sz w:val="26"/>
                <w:szCs w:val="28"/>
              </w:rPr>
            </w:pPr>
            <w:r>
              <w:rPr>
                <w:b/>
                <w:sz w:val="26"/>
                <w:szCs w:val="28"/>
              </w:rPr>
              <w:t xml:space="preserve"> </w:t>
            </w:r>
          </w:p>
          <w:p w14:paraId="3DC12094" w14:textId="77777777" w:rsidR="00D60B88" w:rsidRPr="00794942" w:rsidRDefault="00D60B88">
            <w:pPr>
              <w:jc w:val="center"/>
              <w:rPr>
                <w:b/>
                <w:sz w:val="28"/>
                <w:szCs w:val="28"/>
              </w:rPr>
            </w:pPr>
          </w:p>
          <w:p w14:paraId="350BAB5A" w14:textId="77777777" w:rsidR="00D60B88" w:rsidRPr="00794942" w:rsidRDefault="00D60B88">
            <w:pPr>
              <w:jc w:val="center"/>
              <w:rPr>
                <w:b/>
                <w:sz w:val="28"/>
                <w:szCs w:val="28"/>
                <w:lang w:val="vi-VN"/>
              </w:rPr>
            </w:pPr>
          </w:p>
          <w:p w14:paraId="1BB97084" w14:textId="77777777" w:rsidR="00D60B88" w:rsidRDefault="00D60B88">
            <w:pPr>
              <w:jc w:val="center"/>
              <w:rPr>
                <w:b/>
                <w:sz w:val="28"/>
                <w:szCs w:val="28"/>
              </w:rPr>
            </w:pPr>
          </w:p>
          <w:p w14:paraId="080143C5" w14:textId="77777777" w:rsidR="00D60B88" w:rsidRPr="00794942" w:rsidRDefault="00D60B88" w:rsidP="00847A16">
            <w:pPr>
              <w:rPr>
                <w:b/>
                <w:sz w:val="28"/>
                <w:szCs w:val="28"/>
              </w:rPr>
            </w:pPr>
          </w:p>
          <w:p w14:paraId="339191B1" w14:textId="6EB62122" w:rsidR="00D60B88" w:rsidRPr="00794942" w:rsidRDefault="00847A16" w:rsidP="00273372">
            <w:pPr>
              <w:rPr>
                <w:b/>
                <w:sz w:val="28"/>
                <w:szCs w:val="28"/>
                <w:lang w:val="fr-FR"/>
              </w:rPr>
            </w:pPr>
            <w:r>
              <w:rPr>
                <w:b/>
                <w:sz w:val="28"/>
                <w:szCs w:val="28"/>
              </w:rPr>
              <w:t xml:space="preserve">                  Nguyễn Hữu Thọ</w:t>
            </w:r>
          </w:p>
        </w:tc>
      </w:tr>
    </w:tbl>
    <w:p w14:paraId="73B8DE1A" w14:textId="77777777" w:rsidR="007A0113" w:rsidRPr="00794942" w:rsidRDefault="007A0113" w:rsidP="00BA0886">
      <w:pPr>
        <w:pStyle w:val="NormalWeb"/>
        <w:shd w:val="clear" w:color="auto" w:fill="FFFFFF"/>
        <w:spacing w:line="240" w:lineRule="auto"/>
        <w:rPr>
          <w:i/>
          <w:sz w:val="26"/>
          <w:lang w:val="fr-FR"/>
        </w:rPr>
        <w:sectPr w:rsidR="007A0113" w:rsidRPr="00794942" w:rsidSect="00D1763A">
          <w:headerReference w:type="default" r:id="rId9"/>
          <w:footerReference w:type="default" r:id="rId10"/>
          <w:pgSz w:w="11907" w:h="16840" w:code="9"/>
          <w:pgMar w:top="1134" w:right="1134" w:bottom="1134" w:left="1701" w:header="567" w:footer="0" w:gutter="0"/>
          <w:cols w:space="720"/>
          <w:titlePg/>
          <w:docGrid w:linePitch="360"/>
        </w:sectPr>
      </w:pPr>
    </w:p>
    <w:p w14:paraId="162D885B" w14:textId="77777777" w:rsidR="00B33207" w:rsidRPr="00794942" w:rsidRDefault="00B33207" w:rsidP="00BA0886">
      <w:pPr>
        <w:pStyle w:val="NormalWeb"/>
        <w:shd w:val="clear" w:color="auto" w:fill="FFFFFF"/>
        <w:spacing w:line="240" w:lineRule="auto"/>
        <w:rPr>
          <w:i/>
          <w:sz w:val="26"/>
        </w:rPr>
      </w:pPr>
    </w:p>
    <w:sectPr w:rsidR="00B33207" w:rsidRPr="00794942" w:rsidSect="00E26FB3">
      <w:pgSz w:w="15840" w:h="12240" w:orient="landscape" w:code="1"/>
      <w:pgMar w:top="1134" w:right="1134" w:bottom="1134" w:left="1134"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5CEBF" w14:textId="77777777" w:rsidR="00DF0F31" w:rsidRDefault="00DF0F31" w:rsidP="00002FED">
      <w:r>
        <w:separator/>
      </w:r>
    </w:p>
  </w:endnote>
  <w:endnote w:type="continuationSeparator" w:id="0">
    <w:p w14:paraId="0FA0FBE1" w14:textId="77777777" w:rsidR="00DF0F31" w:rsidRDefault="00DF0F31" w:rsidP="0000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1E14F" w14:textId="77777777" w:rsidR="00D808FF" w:rsidRDefault="00D808FF">
    <w:pPr>
      <w:pStyle w:val="Footer"/>
      <w:jc w:val="right"/>
    </w:pPr>
  </w:p>
  <w:p w14:paraId="7B3D67C4" w14:textId="77777777" w:rsidR="00D808FF" w:rsidRDefault="00D808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9CE25" w14:textId="77777777" w:rsidR="00DF0F31" w:rsidRDefault="00DF0F31" w:rsidP="00002FED">
      <w:r>
        <w:separator/>
      </w:r>
    </w:p>
  </w:footnote>
  <w:footnote w:type="continuationSeparator" w:id="0">
    <w:p w14:paraId="2B9EB5F4" w14:textId="77777777" w:rsidR="00DF0F31" w:rsidRDefault="00DF0F31" w:rsidP="00002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5053"/>
      <w:docPartObj>
        <w:docPartGallery w:val="Page Numbers (Top of Page)"/>
        <w:docPartUnique/>
      </w:docPartObj>
    </w:sdtPr>
    <w:sdtEndPr>
      <w:rPr>
        <w:noProof/>
        <w:sz w:val="28"/>
        <w:szCs w:val="28"/>
      </w:rPr>
    </w:sdtEndPr>
    <w:sdtContent>
      <w:p w14:paraId="08AE567E" w14:textId="77777777" w:rsidR="00D808FF" w:rsidRPr="00557C79" w:rsidRDefault="00987FBF">
        <w:pPr>
          <w:pStyle w:val="Header"/>
          <w:jc w:val="center"/>
          <w:rPr>
            <w:sz w:val="28"/>
            <w:szCs w:val="28"/>
          </w:rPr>
        </w:pPr>
        <w:r w:rsidRPr="00557C79">
          <w:rPr>
            <w:sz w:val="28"/>
            <w:szCs w:val="28"/>
          </w:rPr>
          <w:fldChar w:fldCharType="begin"/>
        </w:r>
        <w:r w:rsidR="00D808FF" w:rsidRPr="00557C79">
          <w:rPr>
            <w:sz w:val="28"/>
            <w:szCs w:val="28"/>
          </w:rPr>
          <w:instrText xml:space="preserve"> PAGE   \* MERGEFORMAT </w:instrText>
        </w:r>
        <w:r w:rsidRPr="00557C79">
          <w:rPr>
            <w:sz w:val="28"/>
            <w:szCs w:val="28"/>
          </w:rPr>
          <w:fldChar w:fldCharType="separate"/>
        </w:r>
        <w:r w:rsidR="00862596">
          <w:rPr>
            <w:noProof/>
            <w:sz w:val="28"/>
            <w:szCs w:val="28"/>
          </w:rPr>
          <w:t>3</w:t>
        </w:r>
        <w:r w:rsidRPr="00557C79">
          <w:rPr>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EFF112C"/>
    <w:multiLevelType w:val="hybridMultilevel"/>
    <w:tmpl w:val="56E02432"/>
    <w:lvl w:ilvl="0" w:tplc="835863A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58993269"/>
    <w:multiLevelType w:val="hybridMultilevel"/>
    <w:tmpl w:val="5CE8933A"/>
    <w:lvl w:ilvl="0" w:tplc="FA8EB3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750D7E"/>
    <w:multiLevelType w:val="hybridMultilevel"/>
    <w:tmpl w:val="B400FD72"/>
    <w:lvl w:ilvl="0" w:tplc="36EC46DC">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055"/>
    <w:rsid w:val="00000375"/>
    <w:rsid w:val="0000090A"/>
    <w:rsid w:val="00002F53"/>
    <w:rsid w:val="00002FED"/>
    <w:rsid w:val="00003698"/>
    <w:rsid w:val="00003853"/>
    <w:rsid w:val="0001019F"/>
    <w:rsid w:val="00013662"/>
    <w:rsid w:val="00015F9C"/>
    <w:rsid w:val="000215E1"/>
    <w:rsid w:val="00023072"/>
    <w:rsid w:val="00023717"/>
    <w:rsid w:val="00024929"/>
    <w:rsid w:val="000249E9"/>
    <w:rsid w:val="00026A8C"/>
    <w:rsid w:val="00031F90"/>
    <w:rsid w:val="00032926"/>
    <w:rsid w:val="00032C03"/>
    <w:rsid w:val="000332E3"/>
    <w:rsid w:val="000344F5"/>
    <w:rsid w:val="0003640C"/>
    <w:rsid w:val="00037F99"/>
    <w:rsid w:val="00040340"/>
    <w:rsid w:val="0004230D"/>
    <w:rsid w:val="00042D6E"/>
    <w:rsid w:val="00044FC4"/>
    <w:rsid w:val="00046EF1"/>
    <w:rsid w:val="000512D4"/>
    <w:rsid w:val="000520AD"/>
    <w:rsid w:val="00055F39"/>
    <w:rsid w:val="0006000B"/>
    <w:rsid w:val="00060928"/>
    <w:rsid w:val="00062E11"/>
    <w:rsid w:val="00063D3A"/>
    <w:rsid w:val="00064D66"/>
    <w:rsid w:val="00065D56"/>
    <w:rsid w:val="00074452"/>
    <w:rsid w:val="00077770"/>
    <w:rsid w:val="000810CA"/>
    <w:rsid w:val="00081550"/>
    <w:rsid w:val="00083E5A"/>
    <w:rsid w:val="00085CE9"/>
    <w:rsid w:val="00086659"/>
    <w:rsid w:val="00086D9D"/>
    <w:rsid w:val="000913B6"/>
    <w:rsid w:val="00093D7A"/>
    <w:rsid w:val="0009498D"/>
    <w:rsid w:val="00095D2E"/>
    <w:rsid w:val="00096BF9"/>
    <w:rsid w:val="000A05CE"/>
    <w:rsid w:val="000A11EF"/>
    <w:rsid w:val="000A19E0"/>
    <w:rsid w:val="000A51EF"/>
    <w:rsid w:val="000A7DE9"/>
    <w:rsid w:val="000B0035"/>
    <w:rsid w:val="000B2A1C"/>
    <w:rsid w:val="000B3617"/>
    <w:rsid w:val="000B3B6F"/>
    <w:rsid w:val="000B7191"/>
    <w:rsid w:val="000C105B"/>
    <w:rsid w:val="000C6578"/>
    <w:rsid w:val="000C66EA"/>
    <w:rsid w:val="000D0AE2"/>
    <w:rsid w:val="000D446C"/>
    <w:rsid w:val="000D4B9F"/>
    <w:rsid w:val="000D54F7"/>
    <w:rsid w:val="000D5B51"/>
    <w:rsid w:val="000E19F5"/>
    <w:rsid w:val="000E4891"/>
    <w:rsid w:val="000E4D10"/>
    <w:rsid w:val="000E4E44"/>
    <w:rsid w:val="000E6CC8"/>
    <w:rsid w:val="000F0B01"/>
    <w:rsid w:val="000F10FB"/>
    <w:rsid w:val="000F13D3"/>
    <w:rsid w:val="000F1AE7"/>
    <w:rsid w:val="000F2852"/>
    <w:rsid w:val="0010038C"/>
    <w:rsid w:val="0010190D"/>
    <w:rsid w:val="00106709"/>
    <w:rsid w:val="0011021A"/>
    <w:rsid w:val="00115726"/>
    <w:rsid w:val="0011693E"/>
    <w:rsid w:val="00116C67"/>
    <w:rsid w:val="00122CAA"/>
    <w:rsid w:val="00124D93"/>
    <w:rsid w:val="00126C65"/>
    <w:rsid w:val="00126D79"/>
    <w:rsid w:val="00132110"/>
    <w:rsid w:val="0013234F"/>
    <w:rsid w:val="00132810"/>
    <w:rsid w:val="00132F34"/>
    <w:rsid w:val="00135709"/>
    <w:rsid w:val="001404F0"/>
    <w:rsid w:val="00144077"/>
    <w:rsid w:val="00144407"/>
    <w:rsid w:val="001454E0"/>
    <w:rsid w:val="001464D2"/>
    <w:rsid w:val="00151F31"/>
    <w:rsid w:val="00152B70"/>
    <w:rsid w:val="00153826"/>
    <w:rsid w:val="00155C5A"/>
    <w:rsid w:val="001564AA"/>
    <w:rsid w:val="001607EC"/>
    <w:rsid w:val="00160EB5"/>
    <w:rsid w:val="0016464E"/>
    <w:rsid w:val="00164E70"/>
    <w:rsid w:val="0016556B"/>
    <w:rsid w:val="00166F39"/>
    <w:rsid w:val="00173C84"/>
    <w:rsid w:val="001741F7"/>
    <w:rsid w:val="00176425"/>
    <w:rsid w:val="00180AFE"/>
    <w:rsid w:val="001818CC"/>
    <w:rsid w:val="00183902"/>
    <w:rsid w:val="00183CA4"/>
    <w:rsid w:val="00186578"/>
    <w:rsid w:val="00186E31"/>
    <w:rsid w:val="00192798"/>
    <w:rsid w:val="001936A5"/>
    <w:rsid w:val="00194E26"/>
    <w:rsid w:val="0019657F"/>
    <w:rsid w:val="001972B5"/>
    <w:rsid w:val="001A0428"/>
    <w:rsid w:val="001A23E7"/>
    <w:rsid w:val="001A34E6"/>
    <w:rsid w:val="001A40BF"/>
    <w:rsid w:val="001A521E"/>
    <w:rsid w:val="001A72A5"/>
    <w:rsid w:val="001B0993"/>
    <w:rsid w:val="001B2D48"/>
    <w:rsid w:val="001B627A"/>
    <w:rsid w:val="001B67D0"/>
    <w:rsid w:val="001B7E1D"/>
    <w:rsid w:val="001C2358"/>
    <w:rsid w:val="001C2E7B"/>
    <w:rsid w:val="001C44B1"/>
    <w:rsid w:val="001C4F25"/>
    <w:rsid w:val="001C57B1"/>
    <w:rsid w:val="001C5B55"/>
    <w:rsid w:val="001C6595"/>
    <w:rsid w:val="001D31C4"/>
    <w:rsid w:val="001D37C3"/>
    <w:rsid w:val="001D5978"/>
    <w:rsid w:val="001D6116"/>
    <w:rsid w:val="001D751D"/>
    <w:rsid w:val="001E0259"/>
    <w:rsid w:val="001E0571"/>
    <w:rsid w:val="001E0FC5"/>
    <w:rsid w:val="001E1178"/>
    <w:rsid w:val="001E2E3C"/>
    <w:rsid w:val="001E40EE"/>
    <w:rsid w:val="001E6D56"/>
    <w:rsid w:val="001F177C"/>
    <w:rsid w:val="001F1A26"/>
    <w:rsid w:val="001F4556"/>
    <w:rsid w:val="001F6084"/>
    <w:rsid w:val="002004B3"/>
    <w:rsid w:val="00204313"/>
    <w:rsid w:val="002107F3"/>
    <w:rsid w:val="002122BD"/>
    <w:rsid w:val="00216567"/>
    <w:rsid w:val="00217284"/>
    <w:rsid w:val="0022108C"/>
    <w:rsid w:val="00224C59"/>
    <w:rsid w:val="00225152"/>
    <w:rsid w:val="002268CC"/>
    <w:rsid w:val="002308C8"/>
    <w:rsid w:val="00233A58"/>
    <w:rsid w:val="0023458C"/>
    <w:rsid w:val="002373A6"/>
    <w:rsid w:val="00240DC9"/>
    <w:rsid w:val="002422F5"/>
    <w:rsid w:val="0024606C"/>
    <w:rsid w:val="0025330B"/>
    <w:rsid w:val="00253D36"/>
    <w:rsid w:val="00256FD8"/>
    <w:rsid w:val="00260F12"/>
    <w:rsid w:val="00260FDC"/>
    <w:rsid w:val="002619FC"/>
    <w:rsid w:val="00261D40"/>
    <w:rsid w:val="00262B64"/>
    <w:rsid w:val="00263729"/>
    <w:rsid w:val="002660C6"/>
    <w:rsid w:val="0026694B"/>
    <w:rsid w:val="00273372"/>
    <w:rsid w:val="00275BC9"/>
    <w:rsid w:val="00276D30"/>
    <w:rsid w:val="002805D0"/>
    <w:rsid w:val="0028259C"/>
    <w:rsid w:val="0028428F"/>
    <w:rsid w:val="00287046"/>
    <w:rsid w:val="00287D14"/>
    <w:rsid w:val="00293750"/>
    <w:rsid w:val="00294611"/>
    <w:rsid w:val="002979E9"/>
    <w:rsid w:val="002A0007"/>
    <w:rsid w:val="002A0730"/>
    <w:rsid w:val="002A1680"/>
    <w:rsid w:val="002A1C0E"/>
    <w:rsid w:val="002A2DD5"/>
    <w:rsid w:val="002A323F"/>
    <w:rsid w:val="002A3471"/>
    <w:rsid w:val="002A477A"/>
    <w:rsid w:val="002A7181"/>
    <w:rsid w:val="002A79F8"/>
    <w:rsid w:val="002B011B"/>
    <w:rsid w:val="002B2607"/>
    <w:rsid w:val="002C3DDA"/>
    <w:rsid w:val="002D2304"/>
    <w:rsid w:val="002D3317"/>
    <w:rsid w:val="002D40DC"/>
    <w:rsid w:val="002D4486"/>
    <w:rsid w:val="002E00FA"/>
    <w:rsid w:val="002E37C0"/>
    <w:rsid w:val="002E4377"/>
    <w:rsid w:val="002E5ED8"/>
    <w:rsid w:val="002F0833"/>
    <w:rsid w:val="002F11CF"/>
    <w:rsid w:val="002F2400"/>
    <w:rsid w:val="002F3852"/>
    <w:rsid w:val="002F38EB"/>
    <w:rsid w:val="002F63C1"/>
    <w:rsid w:val="002F7328"/>
    <w:rsid w:val="00300A8C"/>
    <w:rsid w:val="003011E4"/>
    <w:rsid w:val="00301E45"/>
    <w:rsid w:val="00302340"/>
    <w:rsid w:val="00302C3A"/>
    <w:rsid w:val="0030464B"/>
    <w:rsid w:val="00304824"/>
    <w:rsid w:val="00306AC2"/>
    <w:rsid w:val="0030740A"/>
    <w:rsid w:val="003126B9"/>
    <w:rsid w:val="00313F6C"/>
    <w:rsid w:val="0031410A"/>
    <w:rsid w:val="00315FAE"/>
    <w:rsid w:val="0031666C"/>
    <w:rsid w:val="00320734"/>
    <w:rsid w:val="003246C4"/>
    <w:rsid w:val="003256CA"/>
    <w:rsid w:val="003312A2"/>
    <w:rsid w:val="00332A16"/>
    <w:rsid w:val="00333D02"/>
    <w:rsid w:val="00336B69"/>
    <w:rsid w:val="003378FE"/>
    <w:rsid w:val="00337E2E"/>
    <w:rsid w:val="0034107B"/>
    <w:rsid w:val="00343B2A"/>
    <w:rsid w:val="00344BC8"/>
    <w:rsid w:val="00344F09"/>
    <w:rsid w:val="003451D6"/>
    <w:rsid w:val="00345AE6"/>
    <w:rsid w:val="00346C71"/>
    <w:rsid w:val="00346D3A"/>
    <w:rsid w:val="003505B9"/>
    <w:rsid w:val="00350964"/>
    <w:rsid w:val="0035488A"/>
    <w:rsid w:val="00354B05"/>
    <w:rsid w:val="00356172"/>
    <w:rsid w:val="00357A22"/>
    <w:rsid w:val="00357A8A"/>
    <w:rsid w:val="00357CCF"/>
    <w:rsid w:val="003670D5"/>
    <w:rsid w:val="00367120"/>
    <w:rsid w:val="0037054C"/>
    <w:rsid w:val="00372887"/>
    <w:rsid w:val="00375585"/>
    <w:rsid w:val="0037596A"/>
    <w:rsid w:val="00376AF8"/>
    <w:rsid w:val="00382644"/>
    <w:rsid w:val="00383027"/>
    <w:rsid w:val="003850B8"/>
    <w:rsid w:val="003858C0"/>
    <w:rsid w:val="00386F0D"/>
    <w:rsid w:val="00387020"/>
    <w:rsid w:val="003915A4"/>
    <w:rsid w:val="0039476F"/>
    <w:rsid w:val="00395DB0"/>
    <w:rsid w:val="003A0202"/>
    <w:rsid w:val="003A15AE"/>
    <w:rsid w:val="003A273A"/>
    <w:rsid w:val="003A5299"/>
    <w:rsid w:val="003B3B4F"/>
    <w:rsid w:val="003B48F4"/>
    <w:rsid w:val="003B54A9"/>
    <w:rsid w:val="003B5656"/>
    <w:rsid w:val="003B71F1"/>
    <w:rsid w:val="003C4228"/>
    <w:rsid w:val="003C64EE"/>
    <w:rsid w:val="003D036D"/>
    <w:rsid w:val="003D5109"/>
    <w:rsid w:val="003D5A57"/>
    <w:rsid w:val="003D6BFD"/>
    <w:rsid w:val="003D7736"/>
    <w:rsid w:val="003D7E8A"/>
    <w:rsid w:val="003E36B3"/>
    <w:rsid w:val="003E4D4C"/>
    <w:rsid w:val="003E56AC"/>
    <w:rsid w:val="003E6025"/>
    <w:rsid w:val="003F18CB"/>
    <w:rsid w:val="003F3DD2"/>
    <w:rsid w:val="003F4635"/>
    <w:rsid w:val="003F5685"/>
    <w:rsid w:val="003F576C"/>
    <w:rsid w:val="003F768D"/>
    <w:rsid w:val="00413093"/>
    <w:rsid w:val="0041380C"/>
    <w:rsid w:val="00415388"/>
    <w:rsid w:val="0042096C"/>
    <w:rsid w:val="004218D5"/>
    <w:rsid w:val="00424058"/>
    <w:rsid w:val="00424455"/>
    <w:rsid w:val="00424CC5"/>
    <w:rsid w:val="004259A2"/>
    <w:rsid w:val="00425ACB"/>
    <w:rsid w:val="0042770B"/>
    <w:rsid w:val="0043137E"/>
    <w:rsid w:val="00431C3E"/>
    <w:rsid w:val="00440F6B"/>
    <w:rsid w:val="00443525"/>
    <w:rsid w:val="00443D9A"/>
    <w:rsid w:val="00445498"/>
    <w:rsid w:val="004463B9"/>
    <w:rsid w:val="00447B3A"/>
    <w:rsid w:val="00450914"/>
    <w:rsid w:val="00453D4A"/>
    <w:rsid w:val="00455086"/>
    <w:rsid w:val="00455CD2"/>
    <w:rsid w:val="004566F1"/>
    <w:rsid w:val="004567BD"/>
    <w:rsid w:val="00456E26"/>
    <w:rsid w:val="00461AAD"/>
    <w:rsid w:val="004639A9"/>
    <w:rsid w:val="00464367"/>
    <w:rsid w:val="00464B15"/>
    <w:rsid w:val="0046639A"/>
    <w:rsid w:val="004711A8"/>
    <w:rsid w:val="00471F1D"/>
    <w:rsid w:val="00472408"/>
    <w:rsid w:val="004724BB"/>
    <w:rsid w:val="00472B6F"/>
    <w:rsid w:val="004810DE"/>
    <w:rsid w:val="00481202"/>
    <w:rsid w:val="0048122C"/>
    <w:rsid w:val="00482CCF"/>
    <w:rsid w:val="0048449B"/>
    <w:rsid w:val="00485445"/>
    <w:rsid w:val="004856A1"/>
    <w:rsid w:val="00487AEB"/>
    <w:rsid w:val="00492146"/>
    <w:rsid w:val="00493C75"/>
    <w:rsid w:val="00495308"/>
    <w:rsid w:val="00495CC0"/>
    <w:rsid w:val="00496AB1"/>
    <w:rsid w:val="00497F62"/>
    <w:rsid w:val="004A2F69"/>
    <w:rsid w:val="004A75E6"/>
    <w:rsid w:val="004B0900"/>
    <w:rsid w:val="004B13F0"/>
    <w:rsid w:val="004B2265"/>
    <w:rsid w:val="004B290E"/>
    <w:rsid w:val="004B2F63"/>
    <w:rsid w:val="004B39F7"/>
    <w:rsid w:val="004B6BAD"/>
    <w:rsid w:val="004B6BF5"/>
    <w:rsid w:val="004C02C6"/>
    <w:rsid w:val="004C1BC5"/>
    <w:rsid w:val="004C3A1D"/>
    <w:rsid w:val="004C51C1"/>
    <w:rsid w:val="004C544F"/>
    <w:rsid w:val="004C5A25"/>
    <w:rsid w:val="004D0E13"/>
    <w:rsid w:val="004D11F8"/>
    <w:rsid w:val="004D2054"/>
    <w:rsid w:val="004D2783"/>
    <w:rsid w:val="004E18E7"/>
    <w:rsid w:val="004E2D91"/>
    <w:rsid w:val="004E3A4E"/>
    <w:rsid w:val="004F4388"/>
    <w:rsid w:val="00500EC3"/>
    <w:rsid w:val="00500FC8"/>
    <w:rsid w:val="00502249"/>
    <w:rsid w:val="0050235E"/>
    <w:rsid w:val="005049D6"/>
    <w:rsid w:val="005071A9"/>
    <w:rsid w:val="00507690"/>
    <w:rsid w:val="00512896"/>
    <w:rsid w:val="00513DB7"/>
    <w:rsid w:val="00514751"/>
    <w:rsid w:val="00514B0B"/>
    <w:rsid w:val="00516008"/>
    <w:rsid w:val="0051699E"/>
    <w:rsid w:val="00517527"/>
    <w:rsid w:val="0052043C"/>
    <w:rsid w:val="00520D63"/>
    <w:rsid w:val="00525B44"/>
    <w:rsid w:val="005279F3"/>
    <w:rsid w:val="00531D34"/>
    <w:rsid w:val="0053290C"/>
    <w:rsid w:val="00532B9F"/>
    <w:rsid w:val="005346E6"/>
    <w:rsid w:val="00536503"/>
    <w:rsid w:val="0053659D"/>
    <w:rsid w:val="0054064B"/>
    <w:rsid w:val="00540AAA"/>
    <w:rsid w:val="005414F8"/>
    <w:rsid w:val="00541958"/>
    <w:rsid w:val="00541E1A"/>
    <w:rsid w:val="005424B4"/>
    <w:rsid w:val="00542B87"/>
    <w:rsid w:val="00546121"/>
    <w:rsid w:val="00550CDC"/>
    <w:rsid w:val="00550D7D"/>
    <w:rsid w:val="0055136F"/>
    <w:rsid w:val="00551952"/>
    <w:rsid w:val="00556678"/>
    <w:rsid w:val="00557C79"/>
    <w:rsid w:val="0056015D"/>
    <w:rsid w:val="00570A98"/>
    <w:rsid w:val="00572422"/>
    <w:rsid w:val="00572727"/>
    <w:rsid w:val="00572E7B"/>
    <w:rsid w:val="00573A05"/>
    <w:rsid w:val="00576CEE"/>
    <w:rsid w:val="00577DD0"/>
    <w:rsid w:val="00580D42"/>
    <w:rsid w:val="00583B3B"/>
    <w:rsid w:val="00586383"/>
    <w:rsid w:val="00590CF2"/>
    <w:rsid w:val="00594AD1"/>
    <w:rsid w:val="00597C2F"/>
    <w:rsid w:val="005A0645"/>
    <w:rsid w:val="005B173B"/>
    <w:rsid w:val="005B1959"/>
    <w:rsid w:val="005B2815"/>
    <w:rsid w:val="005B4E2E"/>
    <w:rsid w:val="005B5091"/>
    <w:rsid w:val="005B7807"/>
    <w:rsid w:val="005C26C3"/>
    <w:rsid w:val="005C2A9A"/>
    <w:rsid w:val="005C51B9"/>
    <w:rsid w:val="005C66CF"/>
    <w:rsid w:val="005D0BE9"/>
    <w:rsid w:val="005D16BD"/>
    <w:rsid w:val="005D1DD1"/>
    <w:rsid w:val="005D4597"/>
    <w:rsid w:val="005D5A67"/>
    <w:rsid w:val="005D5AC1"/>
    <w:rsid w:val="005E1B16"/>
    <w:rsid w:val="005E6126"/>
    <w:rsid w:val="005E729F"/>
    <w:rsid w:val="005E7F3F"/>
    <w:rsid w:val="005F0F0E"/>
    <w:rsid w:val="005F1355"/>
    <w:rsid w:val="005F6A3D"/>
    <w:rsid w:val="0060267F"/>
    <w:rsid w:val="00603247"/>
    <w:rsid w:val="006056E0"/>
    <w:rsid w:val="0061051E"/>
    <w:rsid w:val="0061088E"/>
    <w:rsid w:val="00613861"/>
    <w:rsid w:val="00616DB0"/>
    <w:rsid w:val="00617192"/>
    <w:rsid w:val="00623534"/>
    <w:rsid w:val="006236F6"/>
    <w:rsid w:val="00624B11"/>
    <w:rsid w:val="00625701"/>
    <w:rsid w:val="0063095A"/>
    <w:rsid w:val="00630BAB"/>
    <w:rsid w:val="00630D72"/>
    <w:rsid w:val="00632374"/>
    <w:rsid w:val="0063284F"/>
    <w:rsid w:val="006376EE"/>
    <w:rsid w:val="00640595"/>
    <w:rsid w:val="0064370F"/>
    <w:rsid w:val="00645543"/>
    <w:rsid w:val="00646D37"/>
    <w:rsid w:val="00654D72"/>
    <w:rsid w:val="0065544C"/>
    <w:rsid w:val="0065557B"/>
    <w:rsid w:val="00656249"/>
    <w:rsid w:val="00656F95"/>
    <w:rsid w:val="00657342"/>
    <w:rsid w:val="00664509"/>
    <w:rsid w:val="00664658"/>
    <w:rsid w:val="00664C51"/>
    <w:rsid w:val="00665190"/>
    <w:rsid w:val="006657EF"/>
    <w:rsid w:val="00667BB0"/>
    <w:rsid w:val="00671B49"/>
    <w:rsid w:val="00674290"/>
    <w:rsid w:val="00674B00"/>
    <w:rsid w:val="00677378"/>
    <w:rsid w:val="006773E2"/>
    <w:rsid w:val="00684033"/>
    <w:rsid w:val="00685837"/>
    <w:rsid w:val="00685ECC"/>
    <w:rsid w:val="00685F2D"/>
    <w:rsid w:val="006906C9"/>
    <w:rsid w:val="00691D1C"/>
    <w:rsid w:val="00697842"/>
    <w:rsid w:val="006A0EB1"/>
    <w:rsid w:val="006A477D"/>
    <w:rsid w:val="006A5F4B"/>
    <w:rsid w:val="006A63A1"/>
    <w:rsid w:val="006A666D"/>
    <w:rsid w:val="006A79DF"/>
    <w:rsid w:val="006B0447"/>
    <w:rsid w:val="006B1AB1"/>
    <w:rsid w:val="006B463E"/>
    <w:rsid w:val="006C0EFC"/>
    <w:rsid w:val="006C220F"/>
    <w:rsid w:val="006C3810"/>
    <w:rsid w:val="006C4044"/>
    <w:rsid w:val="006C47A1"/>
    <w:rsid w:val="006C4903"/>
    <w:rsid w:val="006C55C6"/>
    <w:rsid w:val="006C6B32"/>
    <w:rsid w:val="006D2A79"/>
    <w:rsid w:val="006D385D"/>
    <w:rsid w:val="006D69BA"/>
    <w:rsid w:val="006E1863"/>
    <w:rsid w:val="006E474F"/>
    <w:rsid w:val="006E49A9"/>
    <w:rsid w:val="006E4B25"/>
    <w:rsid w:val="006E608F"/>
    <w:rsid w:val="006E6309"/>
    <w:rsid w:val="006F083C"/>
    <w:rsid w:val="006F26CE"/>
    <w:rsid w:val="006F5FE2"/>
    <w:rsid w:val="006F650E"/>
    <w:rsid w:val="006F71EC"/>
    <w:rsid w:val="006F7417"/>
    <w:rsid w:val="0070689E"/>
    <w:rsid w:val="007074FE"/>
    <w:rsid w:val="007102E1"/>
    <w:rsid w:val="007111B6"/>
    <w:rsid w:val="007121D8"/>
    <w:rsid w:val="00712B36"/>
    <w:rsid w:val="00717397"/>
    <w:rsid w:val="007240B9"/>
    <w:rsid w:val="0072567F"/>
    <w:rsid w:val="007257E5"/>
    <w:rsid w:val="007257EE"/>
    <w:rsid w:val="00726207"/>
    <w:rsid w:val="00734F94"/>
    <w:rsid w:val="0073667F"/>
    <w:rsid w:val="007406AB"/>
    <w:rsid w:val="007408A8"/>
    <w:rsid w:val="0074160D"/>
    <w:rsid w:val="00743896"/>
    <w:rsid w:val="007463DE"/>
    <w:rsid w:val="007471CA"/>
    <w:rsid w:val="00747FD8"/>
    <w:rsid w:val="0075132C"/>
    <w:rsid w:val="007515F1"/>
    <w:rsid w:val="00753266"/>
    <w:rsid w:val="00754904"/>
    <w:rsid w:val="0075492D"/>
    <w:rsid w:val="00757D98"/>
    <w:rsid w:val="00760EE3"/>
    <w:rsid w:val="007618CA"/>
    <w:rsid w:val="0076534E"/>
    <w:rsid w:val="007659D7"/>
    <w:rsid w:val="00766041"/>
    <w:rsid w:val="0076697A"/>
    <w:rsid w:val="007669E1"/>
    <w:rsid w:val="007674FA"/>
    <w:rsid w:val="00770C0E"/>
    <w:rsid w:val="0077168F"/>
    <w:rsid w:val="00775A26"/>
    <w:rsid w:val="00781F95"/>
    <w:rsid w:val="00782380"/>
    <w:rsid w:val="007826F6"/>
    <w:rsid w:val="007829F0"/>
    <w:rsid w:val="00782E55"/>
    <w:rsid w:val="00786E59"/>
    <w:rsid w:val="00793513"/>
    <w:rsid w:val="00794942"/>
    <w:rsid w:val="00794D90"/>
    <w:rsid w:val="00795FC3"/>
    <w:rsid w:val="007978BC"/>
    <w:rsid w:val="007A0113"/>
    <w:rsid w:val="007A1C0D"/>
    <w:rsid w:val="007A35BF"/>
    <w:rsid w:val="007A3EBD"/>
    <w:rsid w:val="007A791C"/>
    <w:rsid w:val="007B103B"/>
    <w:rsid w:val="007B254A"/>
    <w:rsid w:val="007B3B02"/>
    <w:rsid w:val="007B53C1"/>
    <w:rsid w:val="007B6BBC"/>
    <w:rsid w:val="007B7B0A"/>
    <w:rsid w:val="007C0764"/>
    <w:rsid w:val="007C27EF"/>
    <w:rsid w:val="007C5366"/>
    <w:rsid w:val="007C652E"/>
    <w:rsid w:val="007C77A1"/>
    <w:rsid w:val="007C7C34"/>
    <w:rsid w:val="007D0D1F"/>
    <w:rsid w:val="007D268A"/>
    <w:rsid w:val="007D451D"/>
    <w:rsid w:val="007D456D"/>
    <w:rsid w:val="007D4910"/>
    <w:rsid w:val="007D52EF"/>
    <w:rsid w:val="007D597C"/>
    <w:rsid w:val="007D5A1C"/>
    <w:rsid w:val="007D5F86"/>
    <w:rsid w:val="007D6BBB"/>
    <w:rsid w:val="007E026A"/>
    <w:rsid w:val="007E2F3F"/>
    <w:rsid w:val="007E31DD"/>
    <w:rsid w:val="007E32CA"/>
    <w:rsid w:val="007E3E2F"/>
    <w:rsid w:val="007E4172"/>
    <w:rsid w:val="007E4478"/>
    <w:rsid w:val="007E4A34"/>
    <w:rsid w:val="007E4B0B"/>
    <w:rsid w:val="007F03B9"/>
    <w:rsid w:val="007F245A"/>
    <w:rsid w:val="007F2AC4"/>
    <w:rsid w:val="007F4F50"/>
    <w:rsid w:val="007F5201"/>
    <w:rsid w:val="008001DC"/>
    <w:rsid w:val="00800736"/>
    <w:rsid w:val="008012F3"/>
    <w:rsid w:val="00801F69"/>
    <w:rsid w:val="008035AD"/>
    <w:rsid w:val="00804E90"/>
    <w:rsid w:val="00805CB8"/>
    <w:rsid w:val="008069CC"/>
    <w:rsid w:val="00806E99"/>
    <w:rsid w:val="008117AD"/>
    <w:rsid w:val="00811DA5"/>
    <w:rsid w:val="00815F7A"/>
    <w:rsid w:val="00817E1E"/>
    <w:rsid w:val="008209AE"/>
    <w:rsid w:val="00824731"/>
    <w:rsid w:val="00825697"/>
    <w:rsid w:val="008268A4"/>
    <w:rsid w:val="0083134C"/>
    <w:rsid w:val="008342D1"/>
    <w:rsid w:val="008378D8"/>
    <w:rsid w:val="00837FDF"/>
    <w:rsid w:val="00842320"/>
    <w:rsid w:val="008426A1"/>
    <w:rsid w:val="00844A3F"/>
    <w:rsid w:val="00845027"/>
    <w:rsid w:val="00846679"/>
    <w:rsid w:val="00847A16"/>
    <w:rsid w:val="00847E1A"/>
    <w:rsid w:val="0085072E"/>
    <w:rsid w:val="0085104E"/>
    <w:rsid w:val="0085411F"/>
    <w:rsid w:val="00856640"/>
    <w:rsid w:val="0085684B"/>
    <w:rsid w:val="00860659"/>
    <w:rsid w:val="0086152C"/>
    <w:rsid w:val="008621DA"/>
    <w:rsid w:val="00862596"/>
    <w:rsid w:val="00866A8C"/>
    <w:rsid w:val="00866BD2"/>
    <w:rsid w:val="00870335"/>
    <w:rsid w:val="008719C9"/>
    <w:rsid w:val="0087501B"/>
    <w:rsid w:val="00876536"/>
    <w:rsid w:val="00881274"/>
    <w:rsid w:val="008835CE"/>
    <w:rsid w:val="008862D7"/>
    <w:rsid w:val="00890523"/>
    <w:rsid w:val="00891AFA"/>
    <w:rsid w:val="0089221C"/>
    <w:rsid w:val="00892491"/>
    <w:rsid w:val="00893D1F"/>
    <w:rsid w:val="00894993"/>
    <w:rsid w:val="00894C5F"/>
    <w:rsid w:val="00896EAE"/>
    <w:rsid w:val="00897E0F"/>
    <w:rsid w:val="008A0375"/>
    <w:rsid w:val="008A09A0"/>
    <w:rsid w:val="008A1195"/>
    <w:rsid w:val="008A1943"/>
    <w:rsid w:val="008A2339"/>
    <w:rsid w:val="008A29B3"/>
    <w:rsid w:val="008A2AB5"/>
    <w:rsid w:val="008A4055"/>
    <w:rsid w:val="008A4290"/>
    <w:rsid w:val="008A4309"/>
    <w:rsid w:val="008A5F62"/>
    <w:rsid w:val="008A60B8"/>
    <w:rsid w:val="008A65E1"/>
    <w:rsid w:val="008A7640"/>
    <w:rsid w:val="008A7ED5"/>
    <w:rsid w:val="008B1660"/>
    <w:rsid w:val="008B1737"/>
    <w:rsid w:val="008B1C71"/>
    <w:rsid w:val="008B467F"/>
    <w:rsid w:val="008B50F5"/>
    <w:rsid w:val="008B5B57"/>
    <w:rsid w:val="008B75AE"/>
    <w:rsid w:val="008B7F1E"/>
    <w:rsid w:val="008C4067"/>
    <w:rsid w:val="008C5540"/>
    <w:rsid w:val="008D0157"/>
    <w:rsid w:val="008D19D8"/>
    <w:rsid w:val="008D1FB8"/>
    <w:rsid w:val="008D2487"/>
    <w:rsid w:val="008D3480"/>
    <w:rsid w:val="008D4C9C"/>
    <w:rsid w:val="008D63A4"/>
    <w:rsid w:val="008D6CB8"/>
    <w:rsid w:val="008D7D44"/>
    <w:rsid w:val="008E0597"/>
    <w:rsid w:val="008E060C"/>
    <w:rsid w:val="008E242A"/>
    <w:rsid w:val="008E35AE"/>
    <w:rsid w:val="008E3BAA"/>
    <w:rsid w:val="008E4DE7"/>
    <w:rsid w:val="008E77D9"/>
    <w:rsid w:val="008F47BB"/>
    <w:rsid w:val="009078E1"/>
    <w:rsid w:val="00913076"/>
    <w:rsid w:val="00915441"/>
    <w:rsid w:val="00915B17"/>
    <w:rsid w:val="00917286"/>
    <w:rsid w:val="00921625"/>
    <w:rsid w:val="00925276"/>
    <w:rsid w:val="00925420"/>
    <w:rsid w:val="00925EA8"/>
    <w:rsid w:val="00930663"/>
    <w:rsid w:val="00931E79"/>
    <w:rsid w:val="00932394"/>
    <w:rsid w:val="009353B7"/>
    <w:rsid w:val="00936CE4"/>
    <w:rsid w:val="00937080"/>
    <w:rsid w:val="009376A2"/>
    <w:rsid w:val="009379F4"/>
    <w:rsid w:val="00942066"/>
    <w:rsid w:val="0094387E"/>
    <w:rsid w:val="00943EAA"/>
    <w:rsid w:val="009440EB"/>
    <w:rsid w:val="009511A2"/>
    <w:rsid w:val="00951A07"/>
    <w:rsid w:val="00952867"/>
    <w:rsid w:val="00952F91"/>
    <w:rsid w:val="0095491D"/>
    <w:rsid w:val="009563B1"/>
    <w:rsid w:val="00961EE7"/>
    <w:rsid w:val="00962161"/>
    <w:rsid w:val="009624DD"/>
    <w:rsid w:val="0096420A"/>
    <w:rsid w:val="00965795"/>
    <w:rsid w:val="009718C7"/>
    <w:rsid w:val="00971DE5"/>
    <w:rsid w:val="00971ED7"/>
    <w:rsid w:val="009724A9"/>
    <w:rsid w:val="00972D4A"/>
    <w:rsid w:val="00973AC5"/>
    <w:rsid w:val="00973C85"/>
    <w:rsid w:val="009756D4"/>
    <w:rsid w:val="00975A3A"/>
    <w:rsid w:val="00980766"/>
    <w:rsid w:val="0098318F"/>
    <w:rsid w:val="009840EA"/>
    <w:rsid w:val="009867D3"/>
    <w:rsid w:val="00987D02"/>
    <w:rsid w:val="00987FBF"/>
    <w:rsid w:val="009903FE"/>
    <w:rsid w:val="00990BE2"/>
    <w:rsid w:val="00993346"/>
    <w:rsid w:val="009964C8"/>
    <w:rsid w:val="00997CCA"/>
    <w:rsid w:val="009A284E"/>
    <w:rsid w:val="009A3180"/>
    <w:rsid w:val="009A4A52"/>
    <w:rsid w:val="009A4E2C"/>
    <w:rsid w:val="009A53CE"/>
    <w:rsid w:val="009A5410"/>
    <w:rsid w:val="009B79E4"/>
    <w:rsid w:val="009C2145"/>
    <w:rsid w:val="009C3634"/>
    <w:rsid w:val="009C41AE"/>
    <w:rsid w:val="009C4BCD"/>
    <w:rsid w:val="009C5A1C"/>
    <w:rsid w:val="009C6846"/>
    <w:rsid w:val="009C6B4B"/>
    <w:rsid w:val="009C787A"/>
    <w:rsid w:val="009C7A1A"/>
    <w:rsid w:val="009D195A"/>
    <w:rsid w:val="009D4CCC"/>
    <w:rsid w:val="009D7F2F"/>
    <w:rsid w:val="009E0E9E"/>
    <w:rsid w:val="009E2C28"/>
    <w:rsid w:val="009E2F2D"/>
    <w:rsid w:val="009E3586"/>
    <w:rsid w:val="009E3EF0"/>
    <w:rsid w:val="009E56A4"/>
    <w:rsid w:val="009E612D"/>
    <w:rsid w:val="009E6B4F"/>
    <w:rsid w:val="009E7A30"/>
    <w:rsid w:val="009F0C65"/>
    <w:rsid w:val="009F1045"/>
    <w:rsid w:val="009F3630"/>
    <w:rsid w:val="009F3DB3"/>
    <w:rsid w:val="009F4B00"/>
    <w:rsid w:val="009F6AB0"/>
    <w:rsid w:val="009F6B13"/>
    <w:rsid w:val="00A0151F"/>
    <w:rsid w:val="00A015A8"/>
    <w:rsid w:val="00A03A9E"/>
    <w:rsid w:val="00A0696B"/>
    <w:rsid w:val="00A07145"/>
    <w:rsid w:val="00A10350"/>
    <w:rsid w:val="00A124B7"/>
    <w:rsid w:val="00A12950"/>
    <w:rsid w:val="00A130F0"/>
    <w:rsid w:val="00A206EA"/>
    <w:rsid w:val="00A207D7"/>
    <w:rsid w:val="00A221E7"/>
    <w:rsid w:val="00A2373D"/>
    <w:rsid w:val="00A23D3E"/>
    <w:rsid w:val="00A24B3C"/>
    <w:rsid w:val="00A2547D"/>
    <w:rsid w:val="00A278C6"/>
    <w:rsid w:val="00A321D7"/>
    <w:rsid w:val="00A32C7C"/>
    <w:rsid w:val="00A32EDE"/>
    <w:rsid w:val="00A332E1"/>
    <w:rsid w:val="00A33CEF"/>
    <w:rsid w:val="00A33FEA"/>
    <w:rsid w:val="00A340B2"/>
    <w:rsid w:val="00A341B8"/>
    <w:rsid w:val="00A3532F"/>
    <w:rsid w:val="00A3571D"/>
    <w:rsid w:val="00A408E9"/>
    <w:rsid w:val="00A5398E"/>
    <w:rsid w:val="00A56794"/>
    <w:rsid w:val="00A572D4"/>
    <w:rsid w:val="00A60BBC"/>
    <w:rsid w:val="00A64305"/>
    <w:rsid w:val="00A6679D"/>
    <w:rsid w:val="00A7047F"/>
    <w:rsid w:val="00A70842"/>
    <w:rsid w:val="00A70980"/>
    <w:rsid w:val="00A7116E"/>
    <w:rsid w:val="00A71201"/>
    <w:rsid w:val="00A73754"/>
    <w:rsid w:val="00A74A2F"/>
    <w:rsid w:val="00A77967"/>
    <w:rsid w:val="00A80F09"/>
    <w:rsid w:val="00A81941"/>
    <w:rsid w:val="00A836F6"/>
    <w:rsid w:val="00A84ED8"/>
    <w:rsid w:val="00A908C1"/>
    <w:rsid w:val="00A90D48"/>
    <w:rsid w:val="00A91B95"/>
    <w:rsid w:val="00A94314"/>
    <w:rsid w:val="00A96B91"/>
    <w:rsid w:val="00A96D2A"/>
    <w:rsid w:val="00AA7125"/>
    <w:rsid w:val="00AA7FBC"/>
    <w:rsid w:val="00AB5A63"/>
    <w:rsid w:val="00AB6BC8"/>
    <w:rsid w:val="00AC128C"/>
    <w:rsid w:val="00AC4806"/>
    <w:rsid w:val="00AC5957"/>
    <w:rsid w:val="00AC7CF0"/>
    <w:rsid w:val="00AD0BBF"/>
    <w:rsid w:val="00AD2471"/>
    <w:rsid w:val="00AD4491"/>
    <w:rsid w:val="00AD48CD"/>
    <w:rsid w:val="00AD7695"/>
    <w:rsid w:val="00AD7AEC"/>
    <w:rsid w:val="00AE29BC"/>
    <w:rsid w:val="00AE375C"/>
    <w:rsid w:val="00AE3A09"/>
    <w:rsid w:val="00AE3D89"/>
    <w:rsid w:val="00AE440E"/>
    <w:rsid w:val="00AE547C"/>
    <w:rsid w:val="00AF0B22"/>
    <w:rsid w:val="00AF122D"/>
    <w:rsid w:val="00AF1F27"/>
    <w:rsid w:val="00AF2D04"/>
    <w:rsid w:val="00AF6814"/>
    <w:rsid w:val="00AF6DAE"/>
    <w:rsid w:val="00AF7B2B"/>
    <w:rsid w:val="00B00C84"/>
    <w:rsid w:val="00B010A3"/>
    <w:rsid w:val="00B0559F"/>
    <w:rsid w:val="00B055C0"/>
    <w:rsid w:val="00B05779"/>
    <w:rsid w:val="00B06405"/>
    <w:rsid w:val="00B20562"/>
    <w:rsid w:val="00B21295"/>
    <w:rsid w:val="00B22DD7"/>
    <w:rsid w:val="00B24C5E"/>
    <w:rsid w:val="00B25B5D"/>
    <w:rsid w:val="00B26E89"/>
    <w:rsid w:val="00B32B9E"/>
    <w:rsid w:val="00B33207"/>
    <w:rsid w:val="00B333D9"/>
    <w:rsid w:val="00B33A0A"/>
    <w:rsid w:val="00B33DB6"/>
    <w:rsid w:val="00B3610A"/>
    <w:rsid w:val="00B362C0"/>
    <w:rsid w:val="00B40125"/>
    <w:rsid w:val="00B44F68"/>
    <w:rsid w:val="00B45FCA"/>
    <w:rsid w:val="00B53C03"/>
    <w:rsid w:val="00B57BC3"/>
    <w:rsid w:val="00B63140"/>
    <w:rsid w:val="00B64903"/>
    <w:rsid w:val="00B660D8"/>
    <w:rsid w:val="00B71100"/>
    <w:rsid w:val="00B73245"/>
    <w:rsid w:val="00B73D07"/>
    <w:rsid w:val="00B7432B"/>
    <w:rsid w:val="00B7640F"/>
    <w:rsid w:val="00B765C9"/>
    <w:rsid w:val="00B80EC4"/>
    <w:rsid w:val="00B81E57"/>
    <w:rsid w:val="00B8244E"/>
    <w:rsid w:val="00B8573F"/>
    <w:rsid w:val="00B8602D"/>
    <w:rsid w:val="00B865AE"/>
    <w:rsid w:val="00B87896"/>
    <w:rsid w:val="00B87C11"/>
    <w:rsid w:val="00B913FE"/>
    <w:rsid w:val="00B92405"/>
    <w:rsid w:val="00B92661"/>
    <w:rsid w:val="00B937A1"/>
    <w:rsid w:val="00B96257"/>
    <w:rsid w:val="00BA0886"/>
    <w:rsid w:val="00BA131E"/>
    <w:rsid w:val="00BA385E"/>
    <w:rsid w:val="00BA49FF"/>
    <w:rsid w:val="00BA6655"/>
    <w:rsid w:val="00BA74AF"/>
    <w:rsid w:val="00BB5143"/>
    <w:rsid w:val="00BB5B4B"/>
    <w:rsid w:val="00BC42B0"/>
    <w:rsid w:val="00BC59B4"/>
    <w:rsid w:val="00BC5D45"/>
    <w:rsid w:val="00BC7F09"/>
    <w:rsid w:val="00BD1AA3"/>
    <w:rsid w:val="00BD3D3F"/>
    <w:rsid w:val="00BD513A"/>
    <w:rsid w:val="00BD5A7C"/>
    <w:rsid w:val="00BD7D06"/>
    <w:rsid w:val="00BE01A3"/>
    <w:rsid w:val="00BE02F2"/>
    <w:rsid w:val="00BE0B80"/>
    <w:rsid w:val="00BE30C4"/>
    <w:rsid w:val="00BE3B3F"/>
    <w:rsid w:val="00BE454E"/>
    <w:rsid w:val="00BE4AA3"/>
    <w:rsid w:val="00BE6C7A"/>
    <w:rsid w:val="00BF07D5"/>
    <w:rsid w:val="00BF6403"/>
    <w:rsid w:val="00BF7339"/>
    <w:rsid w:val="00BF7404"/>
    <w:rsid w:val="00C021FF"/>
    <w:rsid w:val="00C02646"/>
    <w:rsid w:val="00C037E1"/>
    <w:rsid w:val="00C03987"/>
    <w:rsid w:val="00C039D9"/>
    <w:rsid w:val="00C050C0"/>
    <w:rsid w:val="00C109B1"/>
    <w:rsid w:val="00C11CF5"/>
    <w:rsid w:val="00C13C6A"/>
    <w:rsid w:val="00C1699E"/>
    <w:rsid w:val="00C22674"/>
    <w:rsid w:val="00C26B4C"/>
    <w:rsid w:val="00C34018"/>
    <w:rsid w:val="00C37968"/>
    <w:rsid w:val="00C402BB"/>
    <w:rsid w:val="00C462A5"/>
    <w:rsid w:val="00C46ADD"/>
    <w:rsid w:val="00C53429"/>
    <w:rsid w:val="00C55429"/>
    <w:rsid w:val="00C555DD"/>
    <w:rsid w:val="00C57AC6"/>
    <w:rsid w:val="00C57D15"/>
    <w:rsid w:val="00C60C93"/>
    <w:rsid w:val="00C632F9"/>
    <w:rsid w:val="00C63BEA"/>
    <w:rsid w:val="00C63DB7"/>
    <w:rsid w:val="00C658F0"/>
    <w:rsid w:val="00C669A8"/>
    <w:rsid w:val="00C70D11"/>
    <w:rsid w:val="00C7546A"/>
    <w:rsid w:val="00C77D65"/>
    <w:rsid w:val="00C808D2"/>
    <w:rsid w:val="00C814D9"/>
    <w:rsid w:val="00C82729"/>
    <w:rsid w:val="00C84482"/>
    <w:rsid w:val="00C85A5D"/>
    <w:rsid w:val="00C87565"/>
    <w:rsid w:val="00C908C0"/>
    <w:rsid w:val="00C917D3"/>
    <w:rsid w:val="00C9423B"/>
    <w:rsid w:val="00C958CC"/>
    <w:rsid w:val="00C966AD"/>
    <w:rsid w:val="00C97F25"/>
    <w:rsid w:val="00CA18FE"/>
    <w:rsid w:val="00CA284D"/>
    <w:rsid w:val="00CA2F84"/>
    <w:rsid w:val="00CA3C22"/>
    <w:rsid w:val="00CA423A"/>
    <w:rsid w:val="00CA510A"/>
    <w:rsid w:val="00CA5FC6"/>
    <w:rsid w:val="00CA69FB"/>
    <w:rsid w:val="00CB2ACB"/>
    <w:rsid w:val="00CB39A3"/>
    <w:rsid w:val="00CB5541"/>
    <w:rsid w:val="00CB5593"/>
    <w:rsid w:val="00CB64FD"/>
    <w:rsid w:val="00CB7BAF"/>
    <w:rsid w:val="00CC0CAC"/>
    <w:rsid w:val="00CC19A0"/>
    <w:rsid w:val="00CC1A19"/>
    <w:rsid w:val="00CC414E"/>
    <w:rsid w:val="00CC4FD5"/>
    <w:rsid w:val="00CC6289"/>
    <w:rsid w:val="00CC72B9"/>
    <w:rsid w:val="00CC781E"/>
    <w:rsid w:val="00CD0863"/>
    <w:rsid w:val="00CD1D51"/>
    <w:rsid w:val="00CD4741"/>
    <w:rsid w:val="00CD4FB5"/>
    <w:rsid w:val="00CD66D2"/>
    <w:rsid w:val="00CD7F68"/>
    <w:rsid w:val="00CE0442"/>
    <w:rsid w:val="00CE3A5E"/>
    <w:rsid w:val="00CE4246"/>
    <w:rsid w:val="00CF0DD4"/>
    <w:rsid w:val="00CF1312"/>
    <w:rsid w:val="00CF17D5"/>
    <w:rsid w:val="00CF2E34"/>
    <w:rsid w:val="00D00BDD"/>
    <w:rsid w:val="00D01E93"/>
    <w:rsid w:val="00D03798"/>
    <w:rsid w:val="00D03943"/>
    <w:rsid w:val="00D03D97"/>
    <w:rsid w:val="00D05B22"/>
    <w:rsid w:val="00D06EAD"/>
    <w:rsid w:val="00D10B1C"/>
    <w:rsid w:val="00D10B41"/>
    <w:rsid w:val="00D11BEB"/>
    <w:rsid w:val="00D1215D"/>
    <w:rsid w:val="00D1555E"/>
    <w:rsid w:val="00D1763A"/>
    <w:rsid w:val="00D2114B"/>
    <w:rsid w:val="00D26AA2"/>
    <w:rsid w:val="00D26E8B"/>
    <w:rsid w:val="00D27E5C"/>
    <w:rsid w:val="00D302A5"/>
    <w:rsid w:val="00D331F4"/>
    <w:rsid w:val="00D3531D"/>
    <w:rsid w:val="00D37B76"/>
    <w:rsid w:val="00D40200"/>
    <w:rsid w:val="00D44CC7"/>
    <w:rsid w:val="00D471EB"/>
    <w:rsid w:val="00D52818"/>
    <w:rsid w:val="00D531A3"/>
    <w:rsid w:val="00D537EF"/>
    <w:rsid w:val="00D556F6"/>
    <w:rsid w:val="00D56FBB"/>
    <w:rsid w:val="00D573B8"/>
    <w:rsid w:val="00D57DA2"/>
    <w:rsid w:val="00D60451"/>
    <w:rsid w:val="00D60610"/>
    <w:rsid w:val="00D60B88"/>
    <w:rsid w:val="00D61F82"/>
    <w:rsid w:val="00D643D5"/>
    <w:rsid w:val="00D65173"/>
    <w:rsid w:val="00D6624F"/>
    <w:rsid w:val="00D665B1"/>
    <w:rsid w:val="00D67516"/>
    <w:rsid w:val="00D750C1"/>
    <w:rsid w:val="00D75B0D"/>
    <w:rsid w:val="00D763A7"/>
    <w:rsid w:val="00D76749"/>
    <w:rsid w:val="00D77BD5"/>
    <w:rsid w:val="00D8019D"/>
    <w:rsid w:val="00D808FF"/>
    <w:rsid w:val="00D82650"/>
    <w:rsid w:val="00D82EF2"/>
    <w:rsid w:val="00D84F5E"/>
    <w:rsid w:val="00D86077"/>
    <w:rsid w:val="00D86129"/>
    <w:rsid w:val="00D87E1B"/>
    <w:rsid w:val="00D87F43"/>
    <w:rsid w:val="00D900F0"/>
    <w:rsid w:val="00D9094F"/>
    <w:rsid w:val="00D910B7"/>
    <w:rsid w:val="00D92501"/>
    <w:rsid w:val="00D93CBE"/>
    <w:rsid w:val="00DA0FA3"/>
    <w:rsid w:val="00DA1433"/>
    <w:rsid w:val="00DA27A6"/>
    <w:rsid w:val="00DA3C55"/>
    <w:rsid w:val="00DA5AF3"/>
    <w:rsid w:val="00DA6114"/>
    <w:rsid w:val="00DA7524"/>
    <w:rsid w:val="00DA787A"/>
    <w:rsid w:val="00DA7F80"/>
    <w:rsid w:val="00DB3EAE"/>
    <w:rsid w:val="00DB4626"/>
    <w:rsid w:val="00DB50CD"/>
    <w:rsid w:val="00DB6A8E"/>
    <w:rsid w:val="00DC040A"/>
    <w:rsid w:val="00DC0E00"/>
    <w:rsid w:val="00DC15AC"/>
    <w:rsid w:val="00DC3860"/>
    <w:rsid w:val="00DC3B63"/>
    <w:rsid w:val="00DC3E75"/>
    <w:rsid w:val="00DC6F71"/>
    <w:rsid w:val="00DD04AF"/>
    <w:rsid w:val="00DD277C"/>
    <w:rsid w:val="00DD55C7"/>
    <w:rsid w:val="00DD6BCB"/>
    <w:rsid w:val="00DE0DAB"/>
    <w:rsid w:val="00DE1051"/>
    <w:rsid w:val="00DE1B48"/>
    <w:rsid w:val="00DE645B"/>
    <w:rsid w:val="00DE6CD2"/>
    <w:rsid w:val="00DE6EBF"/>
    <w:rsid w:val="00DE6F04"/>
    <w:rsid w:val="00DF0928"/>
    <w:rsid w:val="00DF09E8"/>
    <w:rsid w:val="00DF0F31"/>
    <w:rsid w:val="00DF16D1"/>
    <w:rsid w:val="00DF212C"/>
    <w:rsid w:val="00DF2E7C"/>
    <w:rsid w:val="00DF320E"/>
    <w:rsid w:val="00DF3334"/>
    <w:rsid w:val="00DF5D43"/>
    <w:rsid w:val="00DF635E"/>
    <w:rsid w:val="00DF705E"/>
    <w:rsid w:val="00E00DC9"/>
    <w:rsid w:val="00E02861"/>
    <w:rsid w:val="00E02FA8"/>
    <w:rsid w:val="00E04896"/>
    <w:rsid w:val="00E0497B"/>
    <w:rsid w:val="00E073D1"/>
    <w:rsid w:val="00E07F8C"/>
    <w:rsid w:val="00E10C3B"/>
    <w:rsid w:val="00E111A3"/>
    <w:rsid w:val="00E11B16"/>
    <w:rsid w:val="00E11C8F"/>
    <w:rsid w:val="00E11E07"/>
    <w:rsid w:val="00E126B5"/>
    <w:rsid w:val="00E12C74"/>
    <w:rsid w:val="00E15C57"/>
    <w:rsid w:val="00E17012"/>
    <w:rsid w:val="00E171FA"/>
    <w:rsid w:val="00E200A7"/>
    <w:rsid w:val="00E24AB7"/>
    <w:rsid w:val="00E26FB3"/>
    <w:rsid w:val="00E31F31"/>
    <w:rsid w:val="00E3364F"/>
    <w:rsid w:val="00E346FA"/>
    <w:rsid w:val="00E34B0E"/>
    <w:rsid w:val="00E35B0B"/>
    <w:rsid w:val="00E367C9"/>
    <w:rsid w:val="00E45595"/>
    <w:rsid w:val="00E45B08"/>
    <w:rsid w:val="00E539F7"/>
    <w:rsid w:val="00E55BAF"/>
    <w:rsid w:val="00E55D28"/>
    <w:rsid w:val="00E5603C"/>
    <w:rsid w:val="00E56CF8"/>
    <w:rsid w:val="00E62291"/>
    <w:rsid w:val="00E62F87"/>
    <w:rsid w:val="00E637B8"/>
    <w:rsid w:val="00E65EFA"/>
    <w:rsid w:val="00E70732"/>
    <w:rsid w:val="00E71443"/>
    <w:rsid w:val="00E72344"/>
    <w:rsid w:val="00E8201C"/>
    <w:rsid w:val="00E8476A"/>
    <w:rsid w:val="00E862AF"/>
    <w:rsid w:val="00E873A6"/>
    <w:rsid w:val="00E94327"/>
    <w:rsid w:val="00E943AD"/>
    <w:rsid w:val="00EA1294"/>
    <w:rsid w:val="00EA1D0F"/>
    <w:rsid w:val="00EA21BB"/>
    <w:rsid w:val="00EA2601"/>
    <w:rsid w:val="00EA3127"/>
    <w:rsid w:val="00EA47E3"/>
    <w:rsid w:val="00EA66E5"/>
    <w:rsid w:val="00EB2250"/>
    <w:rsid w:val="00EB4837"/>
    <w:rsid w:val="00EB4CDD"/>
    <w:rsid w:val="00EB6339"/>
    <w:rsid w:val="00EC6BA8"/>
    <w:rsid w:val="00EC6E36"/>
    <w:rsid w:val="00EC720C"/>
    <w:rsid w:val="00ED242F"/>
    <w:rsid w:val="00ED24B1"/>
    <w:rsid w:val="00ED4256"/>
    <w:rsid w:val="00ED5F0D"/>
    <w:rsid w:val="00ED7576"/>
    <w:rsid w:val="00EE284E"/>
    <w:rsid w:val="00EE444E"/>
    <w:rsid w:val="00EE4DB3"/>
    <w:rsid w:val="00EE5B73"/>
    <w:rsid w:val="00EE6274"/>
    <w:rsid w:val="00EF0B06"/>
    <w:rsid w:val="00EF16DA"/>
    <w:rsid w:val="00EF3F01"/>
    <w:rsid w:val="00EF4A94"/>
    <w:rsid w:val="00EF4D06"/>
    <w:rsid w:val="00EF611A"/>
    <w:rsid w:val="00EF6E46"/>
    <w:rsid w:val="00EF76DD"/>
    <w:rsid w:val="00EF7EA8"/>
    <w:rsid w:val="00F00DEA"/>
    <w:rsid w:val="00F01E4E"/>
    <w:rsid w:val="00F02607"/>
    <w:rsid w:val="00F02AD0"/>
    <w:rsid w:val="00F02BD5"/>
    <w:rsid w:val="00F07623"/>
    <w:rsid w:val="00F15A2E"/>
    <w:rsid w:val="00F1772D"/>
    <w:rsid w:val="00F206F0"/>
    <w:rsid w:val="00F22A49"/>
    <w:rsid w:val="00F230F6"/>
    <w:rsid w:val="00F23E18"/>
    <w:rsid w:val="00F2567D"/>
    <w:rsid w:val="00F25B56"/>
    <w:rsid w:val="00F25F32"/>
    <w:rsid w:val="00F306C9"/>
    <w:rsid w:val="00F33165"/>
    <w:rsid w:val="00F34739"/>
    <w:rsid w:val="00F36069"/>
    <w:rsid w:val="00F37E89"/>
    <w:rsid w:val="00F43879"/>
    <w:rsid w:val="00F43B94"/>
    <w:rsid w:val="00F43E82"/>
    <w:rsid w:val="00F45427"/>
    <w:rsid w:val="00F502BB"/>
    <w:rsid w:val="00F5293E"/>
    <w:rsid w:val="00F551EB"/>
    <w:rsid w:val="00F56A65"/>
    <w:rsid w:val="00F61701"/>
    <w:rsid w:val="00F62D5F"/>
    <w:rsid w:val="00F62F33"/>
    <w:rsid w:val="00F6312E"/>
    <w:rsid w:val="00F65E61"/>
    <w:rsid w:val="00F70DCD"/>
    <w:rsid w:val="00F747C9"/>
    <w:rsid w:val="00F74D8D"/>
    <w:rsid w:val="00F76044"/>
    <w:rsid w:val="00F80F80"/>
    <w:rsid w:val="00F813FB"/>
    <w:rsid w:val="00F81823"/>
    <w:rsid w:val="00F84444"/>
    <w:rsid w:val="00F922AA"/>
    <w:rsid w:val="00F93323"/>
    <w:rsid w:val="00F93884"/>
    <w:rsid w:val="00F94B79"/>
    <w:rsid w:val="00F95B72"/>
    <w:rsid w:val="00F975DA"/>
    <w:rsid w:val="00F97AE3"/>
    <w:rsid w:val="00F97C13"/>
    <w:rsid w:val="00F97E90"/>
    <w:rsid w:val="00FA00DD"/>
    <w:rsid w:val="00FA04C6"/>
    <w:rsid w:val="00FA1895"/>
    <w:rsid w:val="00FA2CFB"/>
    <w:rsid w:val="00FA3E59"/>
    <w:rsid w:val="00FA4E82"/>
    <w:rsid w:val="00FA6018"/>
    <w:rsid w:val="00FB3A88"/>
    <w:rsid w:val="00FB3EFA"/>
    <w:rsid w:val="00FB6D84"/>
    <w:rsid w:val="00FC2671"/>
    <w:rsid w:val="00FD0747"/>
    <w:rsid w:val="00FD10C0"/>
    <w:rsid w:val="00FD15A7"/>
    <w:rsid w:val="00FD3B74"/>
    <w:rsid w:val="00FD41AF"/>
    <w:rsid w:val="00FD4386"/>
    <w:rsid w:val="00FD702E"/>
    <w:rsid w:val="00FD7336"/>
    <w:rsid w:val="00FE16B7"/>
    <w:rsid w:val="00FE1A64"/>
    <w:rsid w:val="00FE21B9"/>
    <w:rsid w:val="00FE22B8"/>
    <w:rsid w:val="00FE3E24"/>
    <w:rsid w:val="00FE52B7"/>
    <w:rsid w:val="00FE6595"/>
    <w:rsid w:val="00FE6779"/>
    <w:rsid w:val="00FE6E68"/>
    <w:rsid w:val="00FE7C79"/>
    <w:rsid w:val="00FF003D"/>
    <w:rsid w:val="00FF2297"/>
    <w:rsid w:val="00FF287B"/>
    <w:rsid w:val="00FF73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B5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3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A3E59"/>
    <w:rPr>
      <w:rFonts w:ascii="Tahoma" w:hAnsi="Tahoma" w:cs="Tahoma"/>
      <w:sz w:val="16"/>
      <w:szCs w:val="16"/>
    </w:rPr>
  </w:style>
  <w:style w:type="table" w:styleId="TableGrid">
    <w:name w:val="Table Grid"/>
    <w:basedOn w:val="TableNormal"/>
    <w:uiPriority w:val="59"/>
    <w:rsid w:val="005E7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16DB0"/>
    <w:pPr>
      <w:spacing w:line="312" w:lineRule="auto"/>
    </w:pPr>
  </w:style>
  <w:style w:type="paragraph" w:customStyle="1" w:styleId="CharCharCharChar">
    <w:name w:val="Char Char Char Char"/>
    <w:basedOn w:val="Normal"/>
    <w:rsid w:val="00083E5A"/>
    <w:pPr>
      <w:spacing w:after="160" w:line="240" w:lineRule="exact"/>
    </w:pPr>
    <w:rPr>
      <w:rFonts w:ascii="Verdana" w:hAnsi="Verdana" w:cs="Verdana"/>
      <w:sz w:val="20"/>
      <w:szCs w:val="20"/>
    </w:rPr>
  </w:style>
  <w:style w:type="paragraph" w:styleId="Header">
    <w:name w:val="header"/>
    <w:basedOn w:val="Normal"/>
    <w:link w:val="HeaderChar"/>
    <w:uiPriority w:val="99"/>
    <w:rsid w:val="00002FED"/>
    <w:pPr>
      <w:tabs>
        <w:tab w:val="center" w:pos="4680"/>
        <w:tab w:val="right" w:pos="9360"/>
      </w:tabs>
    </w:pPr>
  </w:style>
  <w:style w:type="character" w:customStyle="1" w:styleId="HeaderChar">
    <w:name w:val="Header Char"/>
    <w:link w:val="Header"/>
    <w:uiPriority w:val="99"/>
    <w:rsid w:val="00002FED"/>
    <w:rPr>
      <w:sz w:val="24"/>
      <w:szCs w:val="24"/>
    </w:rPr>
  </w:style>
  <w:style w:type="paragraph" w:styleId="Footer">
    <w:name w:val="footer"/>
    <w:basedOn w:val="Normal"/>
    <w:link w:val="FooterChar"/>
    <w:uiPriority w:val="99"/>
    <w:rsid w:val="00002FED"/>
    <w:pPr>
      <w:tabs>
        <w:tab w:val="center" w:pos="4680"/>
        <w:tab w:val="right" w:pos="9360"/>
      </w:tabs>
    </w:pPr>
  </w:style>
  <w:style w:type="character" w:customStyle="1" w:styleId="FooterChar">
    <w:name w:val="Footer Char"/>
    <w:link w:val="Footer"/>
    <w:uiPriority w:val="99"/>
    <w:rsid w:val="00002FED"/>
    <w:rPr>
      <w:sz w:val="24"/>
      <w:szCs w:val="24"/>
    </w:rPr>
  </w:style>
  <w:style w:type="character" w:customStyle="1" w:styleId="fontstyle01">
    <w:name w:val="fontstyle01"/>
    <w:basedOn w:val="DefaultParagraphFont"/>
    <w:rsid w:val="001E0259"/>
    <w:rPr>
      <w:rFonts w:ascii="Times New Roman" w:hAnsi="Times New Roman" w:cs="Times New Roman" w:hint="default"/>
      <w:b/>
      <w:bCs/>
      <w:i w:val="0"/>
      <w:iCs w:val="0"/>
      <w:color w:val="000000"/>
      <w:sz w:val="28"/>
      <w:szCs w:val="28"/>
    </w:rPr>
  </w:style>
  <w:style w:type="character" w:styleId="Hyperlink">
    <w:name w:val="Hyperlink"/>
    <w:basedOn w:val="DefaultParagraphFont"/>
    <w:unhideWhenUsed/>
    <w:rsid w:val="00892491"/>
    <w:rPr>
      <w:color w:val="0000FF" w:themeColor="hyperlink"/>
      <w:u w:val="single"/>
    </w:rPr>
  </w:style>
  <w:style w:type="paragraph" w:styleId="ListParagraph">
    <w:name w:val="List Paragraph"/>
    <w:basedOn w:val="Normal"/>
    <w:uiPriority w:val="34"/>
    <w:qFormat/>
    <w:rsid w:val="00BF6403"/>
    <w:pPr>
      <w:ind w:left="720"/>
      <w:contextualSpacing/>
    </w:pPr>
  </w:style>
  <w:style w:type="character" w:styleId="PageNumber">
    <w:name w:val="page number"/>
    <w:basedOn w:val="DefaultParagraphFont"/>
    <w:rsid w:val="00C917D3"/>
  </w:style>
  <w:style w:type="paragraph" w:styleId="BodyTextIndent">
    <w:name w:val="Body Text Indent"/>
    <w:basedOn w:val="Normal"/>
    <w:link w:val="BodyTextIndentChar"/>
    <w:rsid w:val="002F7328"/>
    <w:pPr>
      <w:spacing w:before="120" w:line="340" w:lineRule="exact"/>
      <w:ind w:firstLine="720"/>
      <w:jc w:val="both"/>
    </w:pPr>
    <w:rPr>
      <w:rFonts w:ascii=".VnTime" w:hAnsi=".VnTime"/>
      <w:b/>
      <w:sz w:val="28"/>
      <w:szCs w:val="20"/>
    </w:rPr>
  </w:style>
  <w:style w:type="character" w:customStyle="1" w:styleId="BodyTextIndentChar">
    <w:name w:val="Body Text Indent Char"/>
    <w:basedOn w:val="DefaultParagraphFont"/>
    <w:link w:val="BodyTextIndent"/>
    <w:rsid w:val="002F7328"/>
    <w:rPr>
      <w:rFonts w:ascii=".VnTime" w:hAnsi=".VnTime"/>
      <w:b/>
      <w:sz w:val="28"/>
    </w:rPr>
  </w:style>
  <w:style w:type="paragraph" w:styleId="BodyText">
    <w:name w:val="Body Text"/>
    <w:basedOn w:val="Normal"/>
    <w:link w:val="BodyTextChar"/>
    <w:unhideWhenUsed/>
    <w:rsid w:val="00EE5B73"/>
    <w:pPr>
      <w:spacing w:after="120"/>
    </w:pPr>
  </w:style>
  <w:style w:type="character" w:customStyle="1" w:styleId="BodyTextChar">
    <w:name w:val="Body Text Char"/>
    <w:basedOn w:val="DefaultParagraphFont"/>
    <w:link w:val="BodyText"/>
    <w:rsid w:val="00EE5B73"/>
    <w:rPr>
      <w:sz w:val="24"/>
      <w:szCs w:val="24"/>
    </w:rPr>
  </w:style>
  <w:style w:type="paragraph" w:styleId="FootnoteText">
    <w:name w:val="footnote text"/>
    <w:basedOn w:val="Normal"/>
    <w:link w:val="FootnoteTextChar"/>
    <w:semiHidden/>
    <w:unhideWhenUsed/>
    <w:rsid w:val="00C039D9"/>
    <w:rPr>
      <w:sz w:val="20"/>
      <w:szCs w:val="20"/>
    </w:rPr>
  </w:style>
  <w:style w:type="character" w:customStyle="1" w:styleId="FootnoteTextChar">
    <w:name w:val="Footnote Text Char"/>
    <w:basedOn w:val="DefaultParagraphFont"/>
    <w:link w:val="FootnoteText"/>
    <w:semiHidden/>
    <w:rsid w:val="00C039D9"/>
  </w:style>
  <w:style w:type="character" w:styleId="FootnoteReference">
    <w:name w:val="footnote reference"/>
    <w:basedOn w:val="DefaultParagraphFont"/>
    <w:semiHidden/>
    <w:unhideWhenUsed/>
    <w:rsid w:val="00C039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3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A3E59"/>
    <w:rPr>
      <w:rFonts w:ascii="Tahoma" w:hAnsi="Tahoma" w:cs="Tahoma"/>
      <w:sz w:val="16"/>
      <w:szCs w:val="16"/>
    </w:rPr>
  </w:style>
  <w:style w:type="table" w:styleId="TableGrid">
    <w:name w:val="Table Grid"/>
    <w:basedOn w:val="TableNormal"/>
    <w:uiPriority w:val="59"/>
    <w:rsid w:val="005E7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16DB0"/>
    <w:pPr>
      <w:spacing w:line="312" w:lineRule="auto"/>
    </w:pPr>
  </w:style>
  <w:style w:type="paragraph" w:customStyle="1" w:styleId="CharCharCharChar">
    <w:name w:val="Char Char Char Char"/>
    <w:basedOn w:val="Normal"/>
    <w:rsid w:val="00083E5A"/>
    <w:pPr>
      <w:spacing w:after="160" w:line="240" w:lineRule="exact"/>
    </w:pPr>
    <w:rPr>
      <w:rFonts w:ascii="Verdana" w:hAnsi="Verdana" w:cs="Verdana"/>
      <w:sz w:val="20"/>
      <w:szCs w:val="20"/>
    </w:rPr>
  </w:style>
  <w:style w:type="paragraph" w:styleId="Header">
    <w:name w:val="header"/>
    <w:basedOn w:val="Normal"/>
    <w:link w:val="HeaderChar"/>
    <w:uiPriority w:val="99"/>
    <w:rsid w:val="00002FED"/>
    <w:pPr>
      <w:tabs>
        <w:tab w:val="center" w:pos="4680"/>
        <w:tab w:val="right" w:pos="9360"/>
      </w:tabs>
    </w:pPr>
  </w:style>
  <w:style w:type="character" w:customStyle="1" w:styleId="HeaderChar">
    <w:name w:val="Header Char"/>
    <w:link w:val="Header"/>
    <w:uiPriority w:val="99"/>
    <w:rsid w:val="00002FED"/>
    <w:rPr>
      <w:sz w:val="24"/>
      <w:szCs w:val="24"/>
    </w:rPr>
  </w:style>
  <w:style w:type="paragraph" w:styleId="Footer">
    <w:name w:val="footer"/>
    <w:basedOn w:val="Normal"/>
    <w:link w:val="FooterChar"/>
    <w:uiPriority w:val="99"/>
    <w:rsid w:val="00002FED"/>
    <w:pPr>
      <w:tabs>
        <w:tab w:val="center" w:pos="4680"/>
        <w:tab w:val="right" w:pos="9360"/>
      </w:tabs>
    </w:pPr>
  </w:style>
  <w:style w:type="character" w:customStyle="1" w:styleId="FooterChar">
    <w:name w:val="Footer Char"/>
    <w:link w:val="Footer"/>
    <w:uiPriority w:val="99"/>
    <w:rsid w:val="00002FED"/>
    <w:rPr>
      <w:sz w:val="24"/>
      <w:szCs w:val="24"/>
    </w:rPr>
  </w:style>
  <w:style w:type="character" w:customStyle="1" w:styleId="fontstyle01">
    <w:name w:val="fontstyle01"/>
    <w:basedOn w:val="DefaultParagraphFont"/>
    <w:rsid w:val="001E0259"/>
    <w:rPr>
      <w:rFonts w:ascii="Times New Roman" w:hAnsi="Times New Roman" w:cs="Times New Roman" w:hint="default"/>
      <w:b/>
      <w:bCs/>
      <w:i w:val="0"/>
      <w:iCs w:val="0"/>
      <w:color w:val="000000"/>
      <w:sz w:val="28"/>
      <w:szCs w:val="28"/>
    </w:rPr>
  </w:style>
  <w:style w:type="character" w:styleId="Hyperlink">
    <w:name w:val="Hyperlink"/>
    <w:basedOn w:val="DefaultParagraphFont"/>
    <w:unhideWhenUsed/>
    <w:rsid w:val="00892491"/>
    <w:rPr>
      <w:color w:val="0000FF" w:themeColor="hyperlink"/>
      <w:u w:val="single"/>
    </w:rPr>
  </w:style>
  <w:style w:type="paragraph" w:styleId="ListParagraph">
    <w:name w:val="List Paragraph"/>
    <w:basedOn w:val="Normal"/>
    <w:uiPriority w:val="34"/>
    <w:qFormat/>
    <w:rsid w:val="00BF6403"/>
    <w:pPr>
      <w:ind w:left="720"/>
      <w:contextualSpacing/>
    </w:pPr>
  </w:style>
  <w:style w:type="character" w:styleId="PageNumber">
    <w:name w:val="page number"/>
    <w:basedOn w:val="DefaultParagraphFont"/>
    <w:rsid w:val="00C917D3"/>
  </w:style>
  <w:style w:type="paragraph" w:styleId="BodyTextIndent">
    <w:name w:val="Body Text Indent"/>
    <w:basedOn w:val="Normal"/>
    <w:link w:val="BodyTextIndentChar"/>
    <w:rsid w:val="002F7328"/>
    <w:pPr>
      <w:spacing w:before="120" w:line="340" w:lineRule="exact"/>
      <w:ind w:firstLine="720"/>
      <w:jc w:val="both"/>
    </w:pPr>
    <w:rPr>
      <w:rFonts w:ascii=".VnTime" w:hAnsi=".VnTime"/>
      <w:b/>
      <w:sz w:val="28"/>
      <w:szCs w:val="20"/>
    </w:rPr>
  </w:style>
  <w:style w:type="character" w:customStyle="1" w:styleId="BodyTextIndentChar">
    <w:name w:val="Body Text Indent Char"/>
    <w:basedOn w:val="DefaultParagraphFont"/>
    <w:link w:val="BodyTextIndent"/>
    <w:rsid w:val="002F7328"/>
    <w:rPr>
      <w:rFonts w:ascii=".VnTime" w:hAnsi=".VnTime"/>
      <w:b/>
      <w:sz w:val="28"/>
    </w:rPr>
  </w:style>
  <w:style w:type="paragraph" w:styleId="BodyText">
    <w:name w:val="Body Text"/>
    <w:basedOn w:val="Normal"/>
    <w:link w:val="BodyTextChar"/>
    <w:unhideWhenUsed/>
    <w:rsid w:val="00EE5B73"/>
    <w:pPr>
      <w:spacing w:after="120"/>
    </w:pPr>
  </w:style>
  <w:style w:type="character" w:customStyle="1" w:styleId="BodyTextChar">
    <w:name w:val="Body Text Char"/>
    <w:basedOn w:val="DefaultParagraphFont"/>
    <w:link w:val="BodyText"/>
    <w:rsid w:val="00EE5B73"/>
    <w:rPr>
      <w:sz w:val="24"/>
      <w:szCs w:val="24"/>
    </w:rPr>
  </w:style>
  <w:style w:type="paragraph" w:styleId="FootnoteText">
    <w:name w:val="footnote text"/>
    <w:basedOn w:val="Normal"/>
    <w:link w:val="FootnoteTextChar"/>
    <w:semiHidden/>
    <w:unhideWhenUsed/>
    <w:rsid w:val="00C039D9"/>
    <w:rPr>
      <w:sz w:val="20"/>
      <w:szCs w:val="20"/>
    </w:rPr>
  </w:style>
  <w:style w:type="character" w:customStyle="1" w:styleId="FootnoteTextChar">
    <w:name w:val="Footnote Text Char"/>
    <w:basedOn w:val="DefaultParagraphFont"/>
    <w:link w:val="FootnoteText"/>
    <w:semiHidden/>
    <w:rsid w:val="00C039D9"/>
  </w:style>
  <w:style w:type="character" w:styleId="FootnoteReference">
    <w:name w:val="footnote reference"/>
    <w:basedOn w:val="DefaultParagraphFont"/>
    <w:semiHidden/>
    <w:unhideWhenUsed/>
    <w:rsid w:val="00C039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2496">
      <w:bodyDiv w:val="1"/>
      <w:marLeft w:val="0"/>
      <w:marRight w:val="0"/>
      <w:marTop w:val="0"/>
      <w:marBottom w:val="0"/>
      <w:divBdr>
        <w:top w:val="none" w:sz="0" w:space="0" w:color="auto"/>
        <w:left w:val="none" w:sz="0" w:space="0" w:color="auto"/>
        <w:bottom w:val="none" w:sz="0" w:space="0" w:color="auto"/>
        <w:right w:val="none" w:sz="0" w:space="0" w:color="auto"/>
      </w:divBdr>
      <w:divsChild>
        <w:div w:id="1917132922">
          <w:marLeft w:val="0"/>
          <w:marRight w:val="0"/>
          <w:marTop w:val="0"/>
          <w:marBottom w:val="0"/>
          <w:divBdr>
            <w:top w:val="single" w:sz="4" w:space="0" w:color="C0C0C0"/>
            <w:left w:val="single" w:sz="4" w:space="0" w:color="C0C0C0"/>
            <w:bottom w:val="single" w:sz="4" w:space="0" w:color="C0C0C0"/>
            <w:right w:val="single" w:sz="4" w:space="0" w:color="C0C0C0"/>
          </w:divBdr>
          <w:divsChild>
            <w:div w:id="559947040">
              <w:marLeft w:val="40"/>
              <w:marRight w:val="40"/>
              <w:marTop w:val="40"/>
              <w:marBottom w:val="40"/>
              <w:divBdr>
                <w:top w:val="single" w:sz="4" w:space="1" w:color="C0C0C0"/>
                <w:left w:val="single" w:sz="4" w:space="1" w:color="C0C0C0"/>
                <w:bottom w:val="single" w:sz="4" w:space="1" w:color="C0C0C0"/>
                <w:right w:val="single" w:sz="4" w:space="1" w:color="C0C0C0"/>
              </w:divBdr>
              <w:divsChild>
                <w:div w:id="1906254771">
                  <w:marLeft w:val="0"/>
                  <w:marRight w:val="0"/>
                  <w:marTop w:val="0"/>
                  <w:marBottom w:val="0"/>
                  <w:divBdr>
                    <w:top w:val="none" w:sz="0" w:space="0" w:color="auto"/>
                    <w:left w:val="none" w:sz="0" w:space="0" w:color="auto"/>
                    <w:bottom w:val="none" w:sz="0" w:space="0" w:color="auto"/>
                    <w:right w:val="none" w:sz="0" w:space="0" w:color="auto"/>
                  </w:divBdr>
                  <w:divsChild>
                    <w:div w:id="9007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6293">
      <w:bodyDiv w:val="1"/>
      <w:marLeft w:val="0"/>
      <w:marRight w:val="0"/>
      <w:marTop w:val="0"/>
      <w:marBottom w:val="0"/>
      <w:divBdr>
        <w:top w:val="none" w:sz="0" w:space="0" w:color="auto"/>
        <w:left w:val="none" w:sz="0" w:space="0" w:color="auto"/>
        <w:bottom w:val="none" w:sz="0" w:space="0" w:color="auto"/>
        <w:right w:val="none" w:sz="0" w:space="0" w:color="auto"/>
      </w:divBdr>
      <w:divsChild>
        <w:div w:id="1200968867">
          <w:marLeft w:val="0"/>
          <w:marRight w:val="0"/>
          <w:marTop w:val="0"/>
          <w:marBottom w:val="0"/>
          <w:divBdr>
            <w:top w:val="single" w:sz="4" w:space="0" w:color="C0C0C0"/>
            <w:left w:val="single" w:sz="4" w:space="0" w:color="C0C0C0"/>
            <w:bottom w:val="single" w:sz="4" w:space="0" w:color="C0C0C0"/>
            <w:right w:val="single" w:sz="4" w:space="0" w:color="C0C0C0"/>
          </w:divBdr>
          <w:divsChild>
            <w:div w:id="7951685">
              <w:marLeft w:val="40"/>
              <w:marRight w:val="40"/>
              <w:marTop w:val="40"/>
              <w:marBottom w:val="40"/>
              <w:divBdr>
                <w:top w:val="single" w:sz="4" w:space="1" w:color="C0C0C0"/>
                <w:left w:val="single" w:sz="4" w:space="1" w:color="C0C0C0"/>
                <w:bottom w:val="single" w:sz="4" w:space="1" w:color="C0C0C0"/>
                <w:right w:val="single" w:sz="4" w:space="1" w:color="C0C0C0"/>
              </w:divBdr>
              <w:divsChild>
                <w:div w:id="576324111">
                  <w:marLeft w:val="0"/>
                  <w:marRight w:val="0"/>
                  <w:marTop w:val="0"/>
                  <w:marBottom w:val="0"/>
                  <w:divBdr>
                    <w:top w:val="none" w:sz="0" w:space="0" w:color="auto"/>
                    <w:left w:val="none" w:sz="0" w:space="0" w:color="auto"/>
                    <w:bottom w:val="none" w:sz="0" w:space="0" w:color="auto"/>
                    <w:right w:val="none" w:sz="0" w:space="0" w:color="auto"/>
                  </w:divBdr>
                  <w:divsChild>
                    <w:div w:id="4145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846156">
      <w:bodyDiv w:val="1"/>
      <w:marLeft w:val="0"/>
      <w:marRight w:val="0"/>
      <w:marTop w:val="0"/>
      <w:marBottom w:val="0"/>
      <w:divBdr>
        <w:top w:val="none" w:sz="0" w:space="0" w:color="auto"/>
        <w:left w:val="none" w:sz="0" w:space="0" w:color="auto"/>
        <w:bottom w:val="none" w:sz="0" w:space="0" w:color="auto"/>
        <w:right w:val="none" w:sz="0" w:space="0" w:color="auto"/>
      </w:divBdr>
      <w:divsChild>
        <w:div w:id="2132163632">
          <w:marLeft w:val="0"/>
          <w:marRight w:val="0"/>
          <w:marTop w:val="0"/>
          <w:marBottom w:val="0"/>
          <w:divBdr>
            <w:top w:val="single" w:sz="4" w:space="0" w:color="C0C0C0"/>
            <w:left w:val="single" w:sz="4" w:space="0" w:color="C0C0C0"/>
            <w:bottom w:val="single" w:sz="4" w:space="0" w:color="C0C0C0"/>
            <w:right w:val="single" w:sz="4" w:space="0" w:color="C0C0C0"/>
          </w:divBdr>
          <w:divsChild>
            <w:div w:id="13769353">
              <w:marLeft w:val="40"/>
              <w:marRight w:val="40"/>
              <w:marTop w:val="40"/>
              <w:marBottom w:val="40"/>
              <w:divBdr>
                <w:top w:val="single" w:sz="4" w:space="1" w:color="C0C0C0"/>
                <w:left w:val="single" w:sz="4" w:space="1" w:color="C0C0C0"/>
                <w:bottom w:val="single" w:sz="4" w:space="1" w:color="C0C0C0"/>
                <w:right w:val="single" w:sz="4" w:space="1" w:color="C0C0C0"/>
              </w:divBdr>
              <w:divsChild>
                <w:div w:id="447504484">
                  <w:marLeft w:val="0"/>
                  <w:marRight w:val="0"/>
                  <w:marTop w:val="0"/>
                  <w:marBottom w:val="0"/>
                  <w:divBdr>
                    <w:top w:val="none" w:sz="0" w:space="0" w:color="auto"/>
                    <w:left w:val="none" w:sz="0" w:space="0" w:color="auto"/>
                    <w:bottom w:val="none" w:sz="0" w:space="0" w:color="auto"/>
                    <w:right w:val="none" w:sz="0" w:space="0" w:color="auto"/>
                  </w:divBdr>
                  <w:divsChild>
                    <w:div w:id="118682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CCC6F-404C-4735-B2DF-97ECBCAC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truong cao dang nghe ha tinh</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lhi</dc:creator>
  <cp:lastModifiedBy>21AK22</cp:lastModifiedBy>
  <cp:revision>5</cp:revision>
  <cp:lastPrinted>2024-01-29T01:17:00Z</cp:lastPrinted>
  <dcterms:created xsi:type="dcterms:W3CDTF">2024-02-02T01:48:00Z</dcterms:created>
  <dcterms:modified xsi:type="dcterms:W3CDTF">2024-02-02T01:53:00Z</dcterms:modified>
</cp:coreProperties>
</file>